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E55" w:rsidRDefault="00093E55" w:rsidP="000C3611">
      <w:pPr>
        <w:spacing w:line="500" w:lineRule="exact"/>
        <w:jc w:val="center"/>
        <w:rPr>
          <w:b/>
          <w:sz w:val="52"/>
          <w:szCs w:val="52"/>
        </w:rPr>
      </w:pPr>
    </w:p>
    <w:p w:rsidR="00093E55" w:rsidRDefault="00093E55" w:rsidP="000C3611">
      <w:pPr>
        <w:spacing w:line="500" w:lineRule="exact"/>
        <w:jc w:val="center"/>
        <w:rPr>
          <w:b/>
          <w:sz w:val="44"/>
          <w:szCs w:val="44"/>
        </w:rPr>
      </w:pPr>
    </w:p>
    <w:p w:rsidR="000C3611" w:rsidRDefault="000C3611" w:rsidP="000C3611">
      <w:pPr>
        <w:spacing w:line="500" w:lineRule="exact"/>
        <w:jc w:val="center"/>
        <w:rPr>
          <w:b/>
          <w:sz w:val="44"/>
          <w:szCs w:val="44"/>
        </w:rPr>
      </w:pPr>
    </w:p>
    <w:p w:rsidR="000C3611" w:rsidRDefault="000C3611" w:rsidP="000C3611">
      <w:pPr>
        <w:spacing w:line="500" w:lineRule="exact"/>
        <w:jc w:val="center"/>
        <w:rPr>
          <w:b/>
          <w:sz w:val="44"/>
          <w:szCs w:val="44"/>
        </w:rPr>
      </w:pPr>
    </w:p>
    <w:p w:rsidR="000C3611" w:rsidRDefault="000C3611" w:rsidP="000C3611">
      <w:pPr>
        <w:spacing w:line="500" w:lineRule="exact"/>
        <w:jc w:val="center"/>
        <w:rPr>
          <w:b/>
          <w:sz w:val="44"/>
          <w:szCs w:val="44"/>
        </w:rPr>
      </w:pPr>
    </w:p>
    <w:p w:rsidR="00093E55" w:rsidRDefault="00093E55" w:rsidP="000C3611">
      <w:pPr>
        <w:spacing w:line="500" w:lineRule="exact"/>
        <w:jc w:val="center"/>
        <w:rPr>
          <w:b/>
          <w:sz w:val="44"/>
          <w:szCs w:val="44"/>
        </w:rPr>
      </w:pPr>
    </w:p>
    <w:p w:rsidR="00093E55" w:rsidRDefault="00093E55" w:rsidP="000C3611">
      <w:pPr>
        <w:spacing w:line="500" w:lineRule="exact"/>
        <w:jc w:val="center"/>
        <w:rPr>
          <w:b/>
          <w:sz w:val="44"/>
          <w:szCs w:val="44"/>
        </w:rPr>
      </w:pPr>
    </w:p>
    <w:p w:rsidR="00315929" w:rsidRPr="00154B5A" w:rsidRDefault="00315929" w:rsidP="000C3611">
      <w:pPr>
        <w:widowControl/>
        <w:spacing w:line="500" w:lineRule="exact"/>
        <w:jc w:val="center"/>
        <w:rPr>
          <w:rFonts w:ascii="宋体" w:hAnsi="宋体" w:cs="宋体"/>
          <w:b/>
          <w:kern w:val="0"/>
          <w:sz w:val="36"/>
          <w:szCs w:val="36"/>
        </w:rPr>
      </w:pPr>
      <w:r w:rsidRPr="00154B5A">
        <w:rPr>
          <w:rFonts w:ascii="宋体" w:hAnsi="宋体" w:cs="宋体" w:hint="eastAsia"/>
          <w:b/>
          <w:kern w:val="0"/>
          <w:sz w:val="36"/>
          <w:szCs w:val="36"/>
        </w:rPr>
        <w:t>青岛远洋大亚物流有限公司</w:t>
      </w:r>
    </w:p>
    <w:p w:rsidR="00315929" w:rsidRPr="00154B5A" w:rsidRDefault="00315929" w:rsidP="000C3611">
      <w:pPr>
        <w:widowControl/>
        <w:spacing w:line="500" w:lineRule="exact"/>
        <w:ind w:firstLineChars="225" w:firstLine="723"/>
        <w:jc w:val="center"/>
        <w:rPr>
          <w:rFonts w:ascii="宋体" w:hAnsi="宋体" w:cs="宋体"/>
          <w:b/>
          <w:kern w:val="0"/>
          <w:sz w:val="32"/>
          <w:szCs w:val="32"/>
        </w:rPr>
      </w:pPr>
    </w:p>
    <w:p w:rsidR="00315929" w:rsidRPr="00154B5A" w:rsidRDefault="00315929" w:rsidP="000C3611">
      <w:pPr>
        <w:widowControl/>
        <w:spacing w:line="500" w:lineRule="exact"/>
        <w:ind w:firstLineChars="225" w:firstLine="723"/>
        <w:jc w:val="center"/>
        <w:rPr>
          <w:rFonts w:ascii="宋体" w:hAnsi="宋体" w:cs="宋体"/>
          <w:b/>
          <w:kern w:val="0"/>
          <w:sz w:val="32"/>
          <w:szCs w:val="32"/>
        </w:rPr>
      </w:pPr>
    </w:p>
    <w:p w:rsidR="00315929" w:rsidRPr="00154B5A" w:rsidRDefault="00315929" w:rsidP="000C3611">
      <w:pPr>
        <w:widowControl/>
        <w:spacing w:line="500" w:lineRule="exact"/>
        <w:ind w:firstLineChars="225" w:firstLine="723"/>
        <w:jc w:val="center"/>
        <w:rPr>
          <w:rFonts w:ascii="宋体" w:hAnsi="宋体" w:cs="宋体"/>
          <w:b/>
          <w:kern w:val="0"/>
          <w:sz w:val="32"/>
          <w:szCs w:val="32"/>
        </w:rPr>
      </w:pPr>
    </w:p>
    <w:p w:rsidR="00315929" w:rsidRPr="00154B5A" w:rsidRDefault="00315929" w:rsidP="000C3611">
      <w:pPr>
        <w:widowControl/>
        <w:spacing w:line="500" w:lineRule="exact"/>
        <w:ind w:firstLineChars="225" w:firstLine="723"/>
        <w:jc w:val="center"/>
        <w:rPr>
          <w:rFonts w:ascii="宋体" w:hAnsi="宋体" w:cs="宋体"/>
          <w:b/>
          <w:kern w:val="0"/>
          <w:sz w:val="32"/>
          <w:szCs w:val="32"/>
        </w:rPr>
      </w:pPr>
    </w:p>
    <w:p w:rsidR="00315929" w:rsidRPr="00154B5A" w:rsidRDefault="00315929" w:rsidP="000C3611">
      <w:pPr>
        <w:widowControl/>
        <w:spacing w:line="500" w:lineRule="exact"/>
        <w:ind w:firstLineChars="225" w:firstLine="723"/>
        <w:jc w:val="center"/>
        <w:rPr>
          <w:rFonts w:ascii="宋体" w:hAnsi="宋体" w:cs="宋体"/>
          <w:b/>
          <w:kern w:val="0"/>
          <w:sz w:val="32"/>
          <w:szCs w:val="32"/>
        </w:rPr>
      </w:pPr>
    </w:p>
    <w:p w:rsidR="00315929" w:rsidRPr="00154B5A" w:rsidRDefault="00315929" w:rsidP="000C3611">
      <w:pPr>
        <w:spacing w:line="500" w:lineRule="exact"/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傍海中路</w:t>
      </w:r>
      <w:r w:rsidR="00EA4CA8">
        <w:rPr>
          <w:rFonts w:ascii="宋体" w:hAnsi="宋体" w:cs="宋体" w:hint="eastAsia"/>
          <w:b/>
          <w:kern w:val="0"/>
          <w:sz w:val="44"/>
          <w:szCs w:val="44"/>
        </w:rPr>
        <w:t>场地</w:t>
      </w:r>
      <w:r>
        <w:rPr>
          <w:rFonts w:ascii="宋体" w:hAnsi="宋体" w:cs="宋体" w:hint="eastAsia"/>
          <w:b/>
          <w:kern w:val="0"/>
          <w:sz w:val="44"/>
          <w:szCs w:val="44"/>
        </w:rPr>
        <w:t>租赁</w:t>
      </w:r>
    </w:p>
    <w:p w:rsidR="00315929" w:rsidRPr="00154B5A" w:rsidRDefault="00315929" w:rsidP="000C3611">
      <w:pPr>
        <w:spacing w:line="500" w:lineRule="exact"/>
        <w:jc w:val="center"/>
        <w:rPr>
          <w:rFonts w:ascii="宋体" w:hAnsi="宋体" w:cs="宋体"/>
          <w:b/>
          <w:kern w:val="0"/>
          <w:sz w:val="44"/>
          <w:szCs w:val="44"/>
        </w:rPr>
      </w:pPr>
      <w:r w:rsidRPr="00154B5A">
        <w:rPr>
          <w:rFonts w:ascii="宋体" w:hAnsi="宋体" w:cs="宋体" w:hint="eastAsia"/>
          <w:b/>
          <w:kern w:val="0"/>
          <w:sz w:val="44"/>
          <w:szCs w:val="44"/>
        </w:rPr>
        <w:t>招标书</w:t>
      </w:r>
    </w:p>
    <w:p w:rsidR="00315929" w:rsidRPr="00154B5A" w:rsidRDefault="00315929" w:rsidP="000C3611">
      <w:pPr>
        <w:spacing w:line="500" w:lineRule="exact"/>
        <w:jc w:val="center"/>
        <w:rPr>
          <w:rFonts w:ascii="宋体" w:hAnsi="宋体" w:cs="宋体"/>
          <w:b/>
          <w:kern w:val="0"/>
          <w:sz w:val="44"/>
          <w:szCs w:val="44"/>
        </w:rPr>
      </w:pPr>
    </w:p>
    <w:p w:rsidR="00315929" w:rsidRPr="00154B5A" w:rsidRDefault="00315929" w:rsidP="000C3611">
      <w:pPr>
        <w:spacing w:line="500" w:lineRule="exact"/>
        <w:jc w:val="center"/>
        <w:rPr>
          <w:rFonts w:ascii="宋体" w:hAnsi="宋体" w:cs="宋体"/>
          <w:b/>
          <w:kern w:val="0"/>
          <w:sz w:val="44"/>
          <w:szCs w:val="44"/>
        </w:rPr>
      </w:pPr>
    </w:p>
    <w:p w:rsidR="00315929" w:rsidRPr="00154B5A" w:rsidRDefault="00315929" w:rsidP="000C3611">
      <w:pPr>
        <w:spacing w:line="500" w:lineRule="exact"/>
        <w:jc w:val="center"/>
        <w:rPr>
          <w:rFonts w:ascii="宋体" w:hAnsi="宋体" w:cs="宋体"/>
          <w:b/>
          <w:kern w:val="0"/>
          <w:sz w:val="44"/>
          <w:szCs w:val="44"/>
        </w:rPr>
      </w:pPr>
    </w:p>
    <w:p w:rsidR="00315929" w:rsidRPr="00154B5A" w:rsidRDefault="00315929" w:rsidP="000C3611">
      <w:pPr>
        <w:spacing w:line="500" w:lineRule="exact"/>
        <w:jc w:val="center"/>
        <w:rPr>
          <w:rFonts w:ascii="宋体" w:hAnsi="宋体" w:cs="宋体"/>
          <w:b/>
          <w:kern w:val="0"/>
          <w:sz w:val="44"/>
          <w:szCs w:val="44"/>
        </w:rPr>
      </w:pPr>
    </w:p>
    <w:p w:rsidR="00315929" w:rsidRPr="00154B5A" w:rsidRDefault="00315929" w:rsidP="000C3611">
      <w:pPr>
        <w:spacing w:line="500" w:lineRule="exact"/>
        <w:jc w:val="center"/>
        <w:rPr>
          <w:rFonts w:ascii="宋体" w:hAnsi="宋体" w:cs="宋体"/>
          <w:b/>
          <w:kern w:val="0"/>
          <w:sz w:val="44"/>
          <w:szCs w:val="44"/>
        </w:rPr>
      </w:pPr>
    </w:p>
    <w:p w:rsidR="00315929" w:rsidRPr="00154B5A" w:rsidRDefault="00315929" w:rsidP="000C3611">
      <w:pPr>
        <w:spacing w:line="500" w:lineRule="exact"/>
        <w:jc w:val="center"/>
        <w:rPr>
          <w:rFonts w:ascii="宋体" w:hAnsi="宋体" w:cs="宋体"/>
          <w:b/>
          <w:kern w:val="0"/>
          <w:sz w:val="44"/>
          <w:szCs w:val="44"/>
        </w:rPr>
      </w:pPr>
    </w:p>
    <w:p w:rsidR="00315929" w:rsidRPr="00154B5A" w:rsidRDefault="00315929" w:rsidP="000C3611">
      <w:pPr>
        <w:spacing w:line="500" w:lineRule="exact"/>
        <w:jc w:val="center"/>
        <w:rPr>
          <w:rFonts w:ascii="宋体" w:hAnsi="宋体" w:cs="宋体"/>
          <w:b/>
          <w:kern w:val="0"/>
          <w:sz w:val="44"/>
          <w:szCs w:val="44"/>
        </w:rPr>
      </w:pPr>
    </w:p>
    <w:p w:rsidR="00315929" w:rsidRPr="00154B5A" w:rsidRDefault="00315929" w:rsidP="000C3611">
      <w:pPr>
        <w:spacing w:line="500" w:lineRule="exact"/>
        <w:jc w:val="center"/>
        <w:rPr>
          <w:rFonts w:ascii="宋体" w:hAnsi="宋体" w:cs="宋体"/>
          <w:b/>
          <w:kern w:val="0"/>
          <w:sz w:val="44"/>
          <w:szCs w:val="44"/>
        </w:rPr>
      </w:pPr>
    </w:p>
    <w:p w:rsidR="00315929" w:rsidRDefault="00315929" w:rsidP="000C3611">
      <w:pPr>
        <w:spacing w:line="500" w:lineRule="exact"/>
        <w:jc w:val="center"/>
        <w:rPr>
          <w:rFonts w:ascii="宋体" w:hAnsi="宋体" w:cs="宋体"/>
          <w:b/>
          <w:kern w:val="0"/>
          <w:sz w:val="44"/>
          <w:szCs w:val="44"/>
        </w:rPr>
      </w:pPr>
      <w:r w:rsidRPr="00154B5A">
        <w:rPr>
          <w:rFonts w:ascii="宋体" w:hAnsi="宋体" w:cs="宋体" w:hint="eastAsia"/>
          <w:b/>
          <w:kern w:val="0"/>
          <w:sz w:val="44"/>
          <w:szCs w:val="44"/>
        </w:rPr>
        <w:t>202</w:t>
      </w:r>
      <w:r>
        <w:rPr>
          <w:rFonts w:ascii="宋体" w:hAnsi="宋体" w:cs="宋体" w:hint="eastAsia"/>
          <w:b/>
          <w:kern w:val="0"/>
          <w:sz w:val="44"/>
          <w:szCs w:val="44"/>
        </w:rPr>
        <w:t>4</w:t>
      </w:r>
      <w:r w:rsidRPr="00154B5A">
        <w:rPr>
          <w:rFonts w:ascii="宋体" w:hAnsi="宋体" w:cs="宋体" w:hint="eastAsia"/>
          <w:b/>
          <w:kern w:val="0"/>
          <w:sz w:val="44"/>
          <w:szCs w:val="44"/>
        </w:rPr>
        <w:t>年</w:t>
      </w:r>
      <w:r>
        <w:rPr>
          <w:rFonts w:ascii="宋体" w:hAnsi="宋体" w:cs="宋体" w:hint="eastAsia"/>
          <w:b/>
          <w:kern w:val="0"/>
          <w:sz w:val="44"/>
          <w:szCs w:val="44"/>
        </w:rPr>
        <w:t>9</w:t>
      </w:r>
      <w:r w:rsidRPr="00154B5A">
        <w:rPr>
          <w:rFonts w:ascii="宋体" w:hAnsi="宋体" w:cs="宋体" w:hint="eastAsia"/>
          <w:b/>
          <w:kern w:val="0"/>
          <w:sz w:val="44"/>
          <w:szCs w:val="44"/>
        </w:rPr>
        <w:t>月</w:t>
      </w:r>
    </w:p>
    <w:p w:rsidR="00315929" w:rsidRDefault="00315929" w:rsidP="000C3611">
      <w:pPr>
        <w:spacing w:line="500" w:lineRule="exact"/>
        <w:jc w:val="center"/>
        <w:rPr>
          <w:rFonts w:ascii="宋体" w:hAnsi="宋体" w:cs="宋体"/>
          <w:b/>
          <w:kern w:val="0"/>
          <w:sz w:val="44"/>
          <w:szCs w:val="44"/>
        </w:rPr>
      </w:pPr>
    </w:p>
    <w:p w:rsidR="000C3611" w:rsidRDefault="000C3611" w:rsidP="000C3611">
      <w:pPr>
        <w:spacing w:line="500" w:lineRule="exact"/>
        <w:jc w:val="center"/>
        <w:rPr>
          <w:rFonts w:ascii="宋体" w:hAnsi="宋体" w:cs="宋体"/>
          <w:b/>
          <w:kern w:val="0"/>
          <w:sz w:val="44"/>
          <w:szCs w:val="44"/>
        </w:rPr>
      </w:pPr>
    </w:p>
    <w:p w:rsidR="000C3611" w:rsidRPr="00154B5A" w:rsidRDefault="000C3611" w:rsidP="000C3611">
      <w:pPr>
        <w:spacing w:line="500" w:lineRule="exact"/>
        <w:jc w:val="center"/>
        <w:rPr>
          <w:rFonts w:ascii="宋体" w:hAnsi="宋体" w:cs="宋体"/>
          <w:b/>
          <w:kern w:val="0"/>
          <w:sz w:val="44"/>
          <w:szCs w:val="44"/>
        </w:rPr>
      </w:pPr>
    </w:p>
    <w:p w:rsidR="00093E55" w:rsidRDefault="00E82C46" w:rsidP="000C3611">
      <w:pPr>
        <w:spacing w:line="500" w:lineRule="exact"/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lastRenderedPageBreak/>
        <w:t>场地租赁招标书</w:t>
      </w:r>
    </w:p>
    <w:p w:rsidR="00093E55" w:rsidRDefault="00A62E2D" w:rsidP="00C83352">
      <w:pPr>
        <w:spacing w:beforeLines="100"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</w:t>
      </w:r>
      <w:r w:rsidR="00E82C46">
        <w:rPr>
          <w:rFonts w:ascii="仿宋" w:eastAsia="仿宋" w:hAnsi="仿宋" w:hint="eastAsia"/>
          <w:sz w:val="28"/>
          <w:szCs w:val="28"/>
        </w:rPr>
        <w:t>公司</w:t>
      </w:r>
      <w:r w:rsidR="006B44D5">
        <w:rPr>
          <w:rFonts w:ascii="仿宋" w:eastAsia="仿宋" w:hAnsi="仿宋" w:hint="eastAsia"/>
          <w:sz w:val="28"/>
          <w:szCs w:val="28"/>
        </w:rPr>
        <w:t>发展经营需要</w:t>
      </w:r>
      <w:r>
        <w:rPr>
          <w:rFonts w:ascii="仿宋" w:eastAsia="仿宋" w:hAnsi="仿宋" w:hint="eastAsia"/>
          <w:sz w:val="28"/>
          <w:szCs w:val="28"/>
        </w:rPr>
        <w:t>，将位于</w:t>
      </w:r>
      <w:r w:rsidR="00E82C46">
        <w:rPr>
          <w:rFonts w:ascii="仿宋" w:eastAsia="仿宋" w:hAnsi="仿宋" w:hint="eastAsia"/>
          <w:sz w:val="28"/>
          <w:szCs w:val="28"/>
        </w:rPr>
        <w:t>傍海中路7号</w:t>
      </w:r>
      <w:r>
        <w:rPr>
          <w:rFonts w:ascii="仿宋" w:eastAsia="仿宋" w:hAnsi="仿宋" w:hint="eastAsia"/>
          <w:sz w:val="28"/>
          <w:szCs w:val="28"/>
        </w:rPr>
        <w:t>园区内</w:t>
      </w:r>
      <w:r w:rsidR="00EA4CA8">
        <w:rPr>
          <w:rFonts w:ascii="仿宋" w:eastAsia="仿宋" w:hAnsi="仿宋" w:hint="eastAsia"/>
          <w:sz w:val="28"/>
          <w:szCs w:val="28"/>
        </w:rPr>
        <w:t>场地</w:t>
      </w:r>
      <w:r>
        <w:rPr>
          <w:rFonts w:ascii="仿宋" w:eastAsia="仿宋" w:hAnsi="仿宋" w:hint="eastAsia"/>
          <w:sz w:val="28"/>
          <w:szCs w:val="28"/>
        </w:rPr>
        <w:t>对外租赁，现对此项目公告如下：</w:t>
      </w:r>
    </w:p>
    <w:p w:rsidR="008B32D7" w:rsidRPr="00C047C8" w:rsidRDefault="00A62E2D" w:rsidP="000C3611">
      <w:pPr>
        <w:numPr>
          <w:ilvl w:val="0"/>
          <w:numId w:val="1"/>
        </w:numPr>
        <w:spacing w:line="500" w:lineRule="exact"/>
        <w:ind w:left="0" w:firstLine="640"/>
        <w:rPr>
          <w:rFonts w:ascii="仿宋" w:eastAsia="仿宋" w:hAnsi="仿宋"/>
          <w:b/>
          <w:sz w:val="28"/>
          <w:szCs w:val="28"/>
        </w:rPr>
      </w:pPr>
      <w:r w:rsidRPr="00C047C8">
        <w:rPr>
          <w:rFonts w:ascii="仿宋" w:eastAsia="仿宋" w:hAnsi="仿宋" w:hint="eastAsia"/>
          <w:b/>
          <w:sz w:val="28"/>
          <w:szCs w:val="28"/>
        </w:rPr>
        <w:t>项目</w:t>
      </w:r>
      <w:r w:rsidR="006B44D5" w:rsidRPr="00C047C8">
        <w:rPr>
          <w:rFonts w:ascii="仿宋" w:eastAsia="仿宋" w:hAnsi="仿宋" w:hint="eastAsia"/>
          <w:b/>
          <w:sz w:val="28"/>
          <w:szCs w:val="28"/>
        </w:rPr>
        <w:t>介绍</w:t>
      </w:r>
      <w:r w:rsidRPr="00C047C8">
        <w:rPr>
          <w:rFonts w:ascii="仿宋" w:eastAsia="仿宋" w:hAnsi="仿宋" w:hint="eastAsia"/>
          <w:b/>
          <w:sz w:val="28"/>
          <w:szCs w:val="28"/>
        </w:rPr>
        <w:t>：</w:t>
      </w:r>
    </w:p>
    <w:p w:rsidR="00EA4CA8" w:rsidRDefault="006B44D5" w:rsidP="00735FAA">
      <w:pPr>
        <w:ind w:right="1120"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土地证号为</w:t>
      </w:r>
      <w:r w:rsidR="00E82C46">
        <w:rPr>
          <w:rFonts w:ascii="仿宋_GB2312" w:eastAsia="仿宋_GB2312" w:hint="eastAsia"/>
          <w:color w:val="000000"/>
          <w:sz w:val="28"/>
          <w:szCs w:val="28"/>
        </w:rPr>
        <w:t>青黄地权市字第20124407号</w:t>
      </w:r>
      <w:r>
        <w:rPr>
          <w:rFonts w:ascii="仿宋_GB2312" w:eastAsia="仿宋_GB2312" w:hint="eastAsia"/>
          <w:color w:val="000000"/>
          <w:sz w:val="28"/>
          <w:szCs w:val="28"/>
        </w:rPr>
        <w:t>，土地用途为工业</w:t>
      </w:r>
      <w:r w:rsidR="00E82C46">
        <w:rPr>
          <w:rFonts w:ascii="仿宋_GB2312" w:eastAsia="仿宋_GB2312" w:hint="eastAsia"/>
          <w:color w:val="000000"/>
          <w:sz w:val="28"/>
          <w:szCs w:val="28"/>
        </w:rPr>
        <w:t>、仓储</w:t>
      </w:r>
      <w:r w:rsidR="008B32D7">
        <w:rPr>
          <w:rFonts w:ascii="仿宋_GB2312" w:eastAsia="仿宋_GB2312" w:hint="eastAsia"/>
          <w:color w:val="000000"/>
          <w:sz w:val="28"/>
          <w:szCs w:val="28"/>
        </w:rPr>
        <w:t>用地</w:t>
      </w:r>
      <w:r w:rsidR="000C3611">
        <w:rPr>
          <w:rFonts w:ascii="仿宋_GB2312" w:eastAsia="仿宋_GB2312" w:hint="eastAsia"/>
          <w:color w:val="000000"/>
          <w:sz w:val="28"/>
          <w:szCs w:val="28"/>
        </w:rPr>
        <w:t>，</w:t>
      </w:r>
      <w:r w:rsidR="00EA4CA8">
        <w:rPr>
          <w:rFonts w:ascii="仿宋_GB2312" w:eastAsia="仿宋_GB2312" w:hint="eastAsia"/>
          <w:color w:val="000000"/>
          <w:sz w:val="28"/>
          <w:szCs w:val="28"/>
        </w:rPr>
        <w:t>现出租</w:t>
      </w:r>
      <w:r w:rsidR="00735FAA">
        <w:rPr>
          <w:rFonts w:ascii="仿宋_GB2312" w:eastAsia="仿宋_GB2312" w:hint="eastAsia"/>
          <w:color w:val="000000"/>
          <w:sz w:val="28"/>
          <w:szCs w:val="28"/>
        </w:rPr>
        <w:t>其中</w:t>
      </w:r>
      <w:r w:rsidR="00EA4CA8">
        <w:rPr>
          <w:rFonts w:ascii="仿宋_GB2312" w:eastAsia="仿宋_GB2312" w:hint="eastAsia"/>
          <w:color w:val="000000"/>
          <w:sz w:val="28"/>
          <w:szCs w:val="28"/>
        </w:rPr>
        <w:t>场地</w:t>
      </w:r>
      <w:r w:rsidR="00735FAA">
        <w:rPr>
          <w:rFonts w:ascii="仿宋_GB2312" w:eastAsia="仿宋_GB2312" w:hint="eastAsia"/>
          <w:color w:val="000000"/>
          <w:sz w:val="28"/>
          <w:szCs w:val="28"/>
        </w:rPr>
        <w:t>部分</w:t>
      </w:r>
      <w:r w:rsidR="00BA0970">
        <w:rPr>
          <w:rFonts w:ascii="仿宋_GB2312" w:eastAsia="仿宋_GB2312" w:hint="eastAsia"/>
          <w:color w:val="000000"/>
          <w:sz w:val="28"/>
          <w:szCs w:val="28"/>
        </w:rPr>
        <w:t>（不含仓库）</w:t>
      </w:r>
      <w:r w:rsidR="00735FAA">
        <w:rPr>
          <w:rFonts w:ascii="仿宋_GB2312" w:eastAsia="仿宋_GB2312" w:hint="eastAsia"/>
          <w:color w:val="000000"/>
          <w:sz w:val="28"/>
          <w:szCs w:val="28"/>
        </w:rPr>
        <w:t>，</w:t>
      </w:r>
      <w:r w:rsidR="000C3611">
        <w:rPr>
          <w:rFonts w:ascii="仿宋_GB2312" w:eastAsia="仿宋_GB2312" w:hint="eastAsia"/>
          <w:color w:val="000000"/>
          <w:sz w:val="28"/>
          <w:szCs w:val="28"/>
        </w:rPr>
        <w:t>面积约10000平</w:t>
      </w:r>
      <w:r w:rsidR="00B4559F">
        <w:rPr>
          <w:rFonts w:ascii="仿宋_GB2312" w:eastAsia="仿宋_GB2312" w:hint="eastAsia"/>
          <w:color w:val="000000"/>
          <w:sz w:val="28"/>
          <w:szCs w:val="28"/>
        </w:rPr>
        <w:t>，地面</w:t>
      </w:r>
      <w:r w:rsidR="00B4559F" w:rsidRPr="00B4559F">
        <w:rPr>
          <w:rFonts w:ascii="仿宋_GB2312" w:eastAsia="仿宋_GB2312" w:hint="eastAsia"/>
          <w:color w:val="000000"/>
          <w:sz w:val="28"/>
          <w:szCs w:val="28"/>
        </w:rPr>
        <w:t>已混凝土硬化</w:t>
      </w:r>
      <w:r w:rsidR="00EA4CA8">
        <w:rPr>
          <w:rFonts w:ascii="仿宋_GB2312" w:eastAsia="仿宋_GB2312" w:hint="eastAsia"/>
          <w:color w:val="000000"/>
          <w:sz w:val="28"/>
          <w:szCs w:val="28"/>
        </w:rPr>
        <w:t>（详见附件5）</w:t>
      </w:r>
      <w:r w:rsidR="008B32D7">
        <w:rPr>
          <w:rFonts w:ascii="仿宋_GB2312" w:eastAsia="仿宋_GB2312" w:hint="eastAsia"/>
          <w:color w:val="000000"/>
          <w:sz w:val="28"/>
          <w:szCs w:val="28"/>
        </w:rPr>
        <w:t>。</w:t>
      </w:r>
    </w:p>
    <w:p w:rsidR="00093E55" w:rsidRDefault="008B32D7" w:rsidP="00EA4CA8">
      <w:pPr>
        <w:spacing w:line="500" w:lineRule="exact"/>
        <w:ind w:firstLineChars="253" w:firstLine="708"/>
        <w:rPr>
          <w:rFonts w:ascii="仿宋" w:eastAsia="仿宋" w:hAnsi="仿宋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具体地址为：</w:t>
      </w:r>
      <w:r w:rsidR="00E82C46">
        <w:rPr>
          <w:rFonts w:ascii="仿宋_GB2312" w:eastAsia="仿宋_GB2312" w:hint="eastAsia"/>
          <w:color w:val="000000"/>
          <w:sz w:val="28"/>
          <w:szCs w:val="28"/>
        </w:rPr>
        <w:t>青岛市</w:t>
      </w:r>
      <w:r w:rsidR="00C047C8">
        <w:rPr>
          <w:rFonts w:ascii="仿宋_GB2312" w:eastAsia="仿宋_GB2312" w:hint="eastAsia"/>
          <w:color w:val="000000"/>
          <w:sz w:val="28"/>
          <w:szCs w:val="28"/>
        </w:rPr>
        <w:t>市北</w:t>
      </w:r>
      <w:r w:rsidR="00E82C46">
        <w:rPr>
          <w:rFonts w:ascii="仿宋_GB2312" w:eastAsia="仿宋_GB2312" w:hint="eastAsia"/>
          <w:color w:val="000000"/>
          <w:sz w:val="28"/>
          <w:szCs w:val="28"/>
        </w:rPr>
        <w:t>区傍海中路7号</w:t>
      </w:r>
      <w:r w:rsidR="006B44D5">
        <w:rPr>
          <w:rFonts w:ascii="仿宋" w:eastAsia="仿宋" w:hAnsi="仿宋" w:hint="eastAsia"/>
          <w:sz w:val="28"/>
          <w:szCs w:val="28"/>
        </w:rPr>
        <w:t>。</w:t>
      </w:r>
    </w:p>
    <w:p w:rsidR="00093E55" w:rsidRDefault="006B44D5" w:rsidP="00C047C8">
      <w:pPr>
        <w:spacing w:line="500" w:lineRule="exact"/>
        <w:ind w:firstLineChars="228" w:firstLine="641"/>
        <w:rPr>
          <w:rFonts w:ascii="仿宋" w:eastAsia="仿宋" w:hAnsi="仿宋"/>
          <w:b/>
          <w:sz w:val="28"/>
          <w:szCs w:val="28"/>
        </w:rPr>
      </w:pPr>
      <w:r w:rsidRPr="00C047C8">
        <w:rPr>
          <w:rFonts w:ascii="仿宋_GB2312" w:eastAsia="仿宋_GB2312" w:hint="eastAsia"/>
          <w:b/>
          <w:color w:val="000000"/>
          <w:sz w:val="28"/>
          <w:szCs w:val="28"/>
        </w:rPr>
        <w:t>二、</w:t>
      </w:r>
      <w:r w:rsidR="008B32D7" w:rsidRPr="00C047C8">
        <w:rPr>
          <w:rFonts w:ascii="仿宋_GB2312" w:eastAsia="仿宋_GB2312" w:hint="eastAsia"/>
          <w:b/>
          <w:color w:val="000000"/>
          <w:sz w:val="28"/>
          <w:szCs w:val="28"/>
        </w:rPr>
        <w:t>项目</w:t>
      </w:r>
      <w:r w:rsidRPr="00C047C8">
        <w:rPr>
          <w:rFonts w:ascii="仿宋_GB2312" w:eastAsia="仿宋_GB2312" w:hint="eastAsia"/>
          <w:b/>
          <w:color w:val="000000"/>
          <w:sz w:val="28"/>
          <w:szCs w:val="28"/>
        </w:rPr>
        <w:t>要求</w:t>
      </w:r>
      <w:r w:rsidR="00A62E2D" w:rsidRPr="00C047C8">
        <w:rPr>
          <w:rFonts w:ascii="仿宋_GB2312" w:eastAsia="仿宋_GB2312" w:hint="eastAsia"/>
          <w:b/>
          <w:color w:val="000000"/>
          <w:sz w:val="28"/>
          <w:szCs w:val="28"/>
        </w:rPr>
        <w:t>：</w:t>
      </w:r>
      <w:r w:rsidRPr="00C047C8">
        <w:rPr>
          <w:rFonts w:ascii="仿宋" w:eastAsia="仿宋" w:hAnsi="仿宋" w:hint="eastAsia"/>
          <w:b/>
          <w:sz w:val="28"/>
          <w:szCs w:val="28"/>
        </w:rPr>
        <w:t xml:space="preserve"> </w:t>
      </w:r>
    </w:p>
    <w:p w:rsidR="003F024F" w:rsidRPr="003F024F" w:rsidRDefault="003F024F" w:rsidP="003F024F">
      <w:pPr>
        <w:spacing w:line="500" w:lineRule="exact"/>
        <w:ind w:firstLineChars="253" w:firstLine="708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1、本项目为整体打包式出租，不零散出租，租赁期限</w:t>
      </w:r>
      <w:r w:rsidR="001036F5">
        <w:rPr>
          <w:rFonts w:ascii="仿宋" w:eastAsia="仿宋" w:hAnsi="仿宋" w:hint="eastAsia"/>
          <w:sz w:val="28"/>
          <w:szCs w:val="28"/>
        </w:rPr>
        <w:t>为</w:t>
      </w:r>
      <w:r>
        <w:rPr>
          <w:rFonts w:ascii="仿宋" w:eastAsia="仿宋" w:hAnsi="仿宋" w:hint="eastAsia"/>
          <w:sz w:val="28"/>
          <w:szCs w:val="28"/>
        </w:rPr>
        <w:t>1年。</w:t>
      </w:r>
    </w:p>
    <w:p w:rsidR="00C047C8" w:rsidRDefault="003F024F" w:rsidP="00C047C8">
      <w:pPr>
        <w:spacing w:line="500" w:lineRule="exact"/>
        <w:ind w:firstLineChars="253" w:firstLine="708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C047C8">
        <w:rPr>
          <w:rFonts w:ascii="仿宋" w:eastAsia="仿宋" w:hAnsi="仿宋" w:hint="eastAsia"/>
          <w:sz w:val="28"/>
          <w:szCs w:val="28"/>
        </w:rPr>
        <w:t>、</w:t>
      </w:r>
      <w:r w:rsidR="00A62E2D">
        <w:rPr>
          <w:rFonts w:ascii="仿宋" w:eastAsia="仿宋" w:hAnsi="仿宋" w:hint="eastAsia"/>
          <w:sz w:val="28"/>
          <w:szCs w:val="28"/>
        </w:rPr>
        <w:t>为准确了解</w:t>
      </w:r>
      <w:r>
        <w:rPr>
          <w:rFonts w:ascii="仿宋" w:eastAsia="仿宋" w:hAnsi="仿宋" w:hint="eastAsia"/>
          <w:sz w:val="28"/>
          <w:szCs w:val="28"/>
        </w:rPr>
        <w:t>本</w:t>
      </w:r>
      <w:r w:rsidR="00EA4CA8">
        <w:rPr>
          <w:rFonts w:ascii="仿宋" w:eastAsia="仿宋" w:hAnsi="仿宋" w:hint="eastAsia"/>
          <w:sz w:val="28"/>
          <w:szCs w:val="28"/>
        </w:rPr>
        <w:t>地块</w:t>
      </w:r>
      <w:r w:rsidR="00A62E2D">
        <w:rPr>
          <w:rFonts w:ascii="仿宋" w:eastAsia="仿宋" w:hAnsi="仿宋" w:hint="eastAsia"/>
          <w:sz w:val="28"/>
          <w:szCs w:val="28"/>
        </w:rPr>
        <w:t>情况，报价方</w:t>
      </w:r>
      <w:r>
        <w:rPr>
          <w:rFonts w:ascii="仿宋" w:eastAsia="仿宋" w:hAnsi="仿宋" w:hint="eastAsia"/>
          <w:sz w:val="28"/>
          <w:szCs w:val="28"/>
        </w:rPr>
        <w:t>需</w:t>
      </w:r>
      <w:r w:rsidR="00A62E2D">
        <w:rPr>
          <w:rFonts w:ascii="仿宋" w:eastAsia="仿宋" w:hAnsi="仿宋" w:hint="eastAsia"/>
          <w:sz w:val="28"/>
          <w:szCs w:val="28"/>
        </w:rPr>
        <w:t>现场实际勘察</w:t>
      </w:r>
      <w:r w:rsidR="00EA4CA8">
        <w:rPr>
          <w:rFonts w:ascii="仿宋" w:eastAsia="仿宋" w:hAnsi="仿宋" w:hint="eastAsia"/>
          <w:sz w:val="28"/>
          <w:szCs w:val="28"/>
        </w:rPr>
        <w:t>，具体以现场勘察为准</w:t>
      </w:r>
      <w:r w:rsidR="00A62E2D">
        <w:rPr>
          <w:rFonts w:ascii="仿宋" w:eastAsia="仿宋" w:hAnsi="仿宋" w:hint="eastAsia"/>
          <w:sz w:val="28"/>
          <w:szCs w:val="28"/>
        </w:rPr>
        <w:t>。</w:t>
      </w:r>
    </w:p>
    <w:p w:rsidR="00093E55" w:rsidRDefault="00C047C8" w:rsidP="00C047C8">
      <w:pPr>
        <w:spacing w:line="500" w:lineRule="exact"/>
        <w:ind w:firstLineChars="400" w:firstLine="11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项目咨询</w:t>
      </w:r>
      <w:r w:rsidR="00A62E2D">
        <w:rPr>
          <w:rFonts w:ascii="仿宋" w:eastAsia="仿宋" w:hAnsi="仿宋" w:hint="eastAsia"/>
          <w:sz w:val="28"/>
          <w:szCs w:val="28"/>
        </w:rPr>
        <w:t>联系人：</w:t>
      </w:r>
      <w:r w:rsidR="00BA0970">
        <w:rPr>
          <w:rFonts w:ascii="仿宋" w:eastAsia="仿宋" w:hAnsi="仿宋" w:hint="eastAsia"/>
          <w:sz w:val="28"/>
          <w:szCs w:val="28"/>
        </w:rPr>
        <w:t xml:space="preserve">徐从泉 </w:t>
      </w:r>
      <w:r w:rsidR="00C12089">
        <w:rPr>
          <w:rFonts w:ascii="仿宋" w:eastAsia="仿宋" w:hAnsi="仿宋" w:hint="eastAsia"/>
          <w:sz w:val="28"/>
          <w:szCs w:val="28"/>
        </w:rPr>
        <w:t>/</w:t>
      </w:r>
      <w:r w:rsidR="00BA0970">
        <w:rPr>
          <w:rFonts w:ascii="仿宋" w:eastAsia="仿宋" w:hAnsi="仿宋" w:hint="eastAsia"/>
          <w:sz w:val="28"/>
          <w:szCs w:val="28"/>
        </w:rPr>
        <w:t>86912078</w:t>
      </w:r>
      <w:r w:rsidR="008B32D7">
        <w:rPr>
          <w:rFonts w:ascii="仿宋" w:eastAsia="仿宋" w:hAnsi="仿宋" w:hint="eastAsia"/>
          <w:sz w:val="28"/>
          <w:szCs w:val="28"/>
        </w:rPr>
        <w:t>。</w:t>
      </w:r>
    </w:p>
    <w:p w:rsidR="00093E55" w:rsidRDefault="003F024F" w:rsidP="00C047C8">
      <w:pPr>
        <w:spacing w:line="500" w:lineRule="exact"/>
        <w:ind w:firstLineChars="253" w:firstLine="708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="00A62E2D">
        <w:rPr>
          <w:rFonts w:ascii="仿宋" w:eastAsia="仿宋" w:hAnsi="仿宋" w:hint="eastAsia"/>
          <w:sz w:val="28"/>
          <w:szCs w:val="28"/>
        </w:rPr>
        <w:t>、现场勘察发生的一切费用、安全及其他事宜由各</w:t>
      </w:r>
      <w:r w:rsidR="00C047C8">
        <w:rPr>
          <w:rFonts w:ascii="仿宋" w:eastAsia="仿宋" w:hAnsi="仿宋" w:hint="eastAsia"/>
          <w:sz w:val="28"/>
          <w:szCs w:val="28"/>
        </w:rPr>
        <w:t>投标</w:t>
      </w:r>
      <w:r w:rsidR="00A62E2D">
        <w:rPr>
          <w:rFonts w:ascii="仿宋" w:eastAsia="仿宋" w:hAnsi="仿宋" w:hint="eastAsia"/>
          <w:sz w:val="28"/>
          <w:szCs w:val="28"/>
        </w:rPr>
        <w:t>方自行承担。</w:t>
      </w:r>
    </w:p>
    <w:p w:rsidR="00093E55" w:rsidRDefault="003F024F" w:rsidP="00C047C8">
      <w:pPr>
        <w:spacing w:line="500" w:lineRule="exact"/>
        <w:ind w:firstLineChars="253" w:firstLine="708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</w:t>
      </w:r>
      <w:r w:rsidR="00C047C8">
        <w:rPr>
          <w:rFonts w:ascii="仿宋" w:eastAsia="仿宋" w:hAnsi="仿宋" w:hint="eastAsia"/>
          <w:sz w:val="28"/>
          <w:szCs w:val="28"/>
        </w:rPr>
        <w:t>投标方</w:t>
      </w:r>
      <w:r w:rsidR="00A62E2D">
        <w:rPr>
          <w:rFonts w:ascii="仿宋" w:eastAsia="仿宋" w:hAnsi="仿宋" w:hint="eastAsia"/>
          <w:sz w:val="28"/>
          <w:szCs w:val="28"/>
        </w:rPr>
        <w:t>参与报价时，我单位则视为报价方已完成现场勘察。</w:t>
      </w:r>
    </w:p>
    <w:p w:rsidR="00C047C8" w:rsidRDefault="003F024F" w:rsidP="00C047C8">
      <w:pPr>
        <w:pStyle w:val="ab"/>
        <w:spacing w:line="500" w:lineRule="exact"/>
        <w:ind w:firstLineChars="253" w:firstLine="708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5、承租方</w:t>
      </w:r>
      <w:r w:rsidR="00C047C8">
        <w:rPr>
          <w:rFonts w:ascii="仿宋" w:eastAsia="仿宋" w:hAnsi="仿宋" w:hint="eastAsia"/>
          <w:sz w:val="28"/>
          <w:szCs w:val="28"/>
        </w:rPr>
        <w:t>不得</w:t>
      </w:r>
      <w:r w:rsidR="00C047C8">
        <w:rPr>
          <w:rFonts w:ascii="仿宋" w:eastAsia="仿宋" w:hAnsi="仿宋" w:cs="仿宋" w:hint="eastAsia"/>
          <w:kern w:val="0"/>
          <w:sz w:val="28"/>
          <w:szCs w:val="28"/>
        </w:rPr>
        <w:t>随意改变本宗土地</w:t>
      </w:r>
      <w:r>
        <w:rPr>
          <w:rFonts w:ascii="仿宋" w:eastAsia="仿宋" w:hAnsi="仿宋" w:cs="仿宋" w:hint="eastAsia"/>
          <w:kern w:val="0"/>
          <w:sz w:val="28"/>
          <w:szCs w:val="28"/>
        </w:rPr>
        <w:t>的</w:t>
      </w:r>
      <w:r w:rsidR="00C047C8">
        <w:rPr>
          <w:rFonts w:ascii="仿宋" w:eastAsia="仿宋" w:hAnsi="仿宋" w:cs="仿宋" w:hint="eastAsia"/>
          <w:kern w:val="0"/>
          <w:sz w:val="28"/>
          <w:szCs w:val="28"/>
        </w:rPr>
        <w:t>使用性质状况</w:t>
      </w:r>
      <w:r w:rsidR="001036F5">
        <w:rPr>
          <w:rFonts w:ascii="仿宋" w:eastAsia="仿宋" w:hAnsi="仿宋" w:cs="仿宋" w:hint="eastAsia"/>
          <w:kern w:val="0"/>
          <w:sz w:val="28"/>
          <w:szCs w:val="28"/>
        </w:rPr>
        <w:t>，</w:t>
      </w:r>
      <w:r w:rsidR="001036F5">
        <w:rPr>
          <w:rFonts w:ascii="仿宋" w:eastAsia="仿宋" w:hAnsi="仿宋" w:hint="eastAsia"/>
          <w:sz w:val="28"/>
          <w:szCs w:val="28"/>
        </w:rPr>
        <w:t>场地上不得堆放易燃易爆货品，</w:t>
      </w:r>
      <w:r>
        <w:rPr>
          <w:rFonts w:ascii="仿宋" w:eastAsia="仿宋" w:hAnsi="仿宋" w:cs="仿宋" w:hint="eastAsia"/>
          <w:kern w:val="0"/>
          <w:sz w:val="28"/>
          <w:szCs w:val="28"/>
        </w:rPr>
        <w:t>不得</w:t>
      </w:r>
      <w:r w:rsidR="00C047C8">
        <w:rPr>
          <w:rFonts w:ascii="仿宋" w:eastAsia="仿宋" w:hAnsi="仿宋" w:hint="eastAsia"/>
          <w:sz w:val="28"/>
          <w:szCs w:val="28"/>
        </w:rPr>
        <w:t>经营违法违规活动。</w:t>
      </w:r>
    </w:p>
    <w:p w:rsidR="00735FAA" w:rsidRPr="009338E6" w:rsidRDefault="00735FAA" w:rsidP="00735FAA">
      <w:pPr>
        <w:ind w:right="1120" w:firstLineChars="253" w:firstLine="708"/>
        <w:rPr>
          <w:rFonts w:ascii="仿宋" w:eastAsia="仿宋" w:hAnsi="仿宋" w:cs="仿宋"/>
          <w:sz w:val="28"/>
          <w:szCs w:val="28"/>
        </w:rPr>
      </w:pPr>
      <w:r w:rsidRPr="009338E6">
        <w:rPr>
          <w:rFonts w:ascii="仿宋" w:eastAsia="仿宋" w:hAnsi="仿宋" w:hint="eastAsia"/>
          <w:sz w:val="28"/>
          <w:szCs w:val="28"/>
        </w:rPr>
        <w:t>6、</w:t>
      </w:r>
      <w:r w:rsidRPr="009338E6">
        <w:rPr>
          <w:rFonts w:ascii="仿宋" w:eastAsia="仿宋" w:hAnsi="仿宋" w:cs="仿宋" w:hint="eastAsia"/>
          <w:sz w:val="28"/>
          <w:szCs w:val="28"/>
        </w:rPr>
        <w:t>仓库因故不可使用，承租方需担负整个场区的安全管理责任。</w:t>
      </w:r>
    </w:p>
    <w:p w:rsidR="000C3611" w:rsidRPr="00C047C8" w:rsidRDefault="000C3611" w:rsidP="00EA4CA8">
      <w:pPr>
        <w:spacing w:line="500" w:lineRule="exact"/>
        <w:ind w:leftChars="67" w:left="141" w:firstLineChars="211" w:firstLine="593"/>
        <w:jc w:val="left"/>
        <w:rPr>
          <w:rFonts w:ascii="仿宋" w:eastAsia="仿宋" w:hAnsi="仿宋"/>
          <w:b/>
          <w:sz w:val="28"/>
          <w:szCs w:val="28"/>
        </w:rPr>
      </w:pPr>
      <w:r w:rsidRPr="00C047C8">
        <w:rPr>
          <w:rFonts w:ascii="仿宋" w:eastAsia="仿宋" w:hAnsi="仿宋" w:hint="eastAsia"/>
          <w:b/>
          <w:sz w:val="28"/>
          <w:szCs w:val="28"/>
        </w:rPr>
        <w:t>三、投标方须提供的投标文件内容</w:t>
      </w:r>
      <w:r w:rsidRPr="00C047C8">
        <w:rPr>
          <w:rFonts w:ascii="仿宋" w:eastAsia="仿宋" w:hAnsi="仿宋" w:hint="eastAsia"/>
          <w:b/>
          <w:sz w:val="28"/>
          <w:szCs w:val="28"/>
        </w:rPr>
        <w:tab/>
      </w:r>
    </w:p>
    <w:p w:rsidR="000C3611" w:rsidRPr="00C047C8" w:rsidRDefault="000C3611" w:rsidP="00C047C8">
      <w:pPr>
        <w:spacing w:line="500" w:lineRule="exact"/>
        <w:ind w:firstLineChars="262" w:firstLine="734"/>
        <w:jc w:val="left"/>
        <w:rPr>
          <w:rFonts w:ascii="仿宋" w:eastAsia="仿宋" w:hAnsi="仿宋"/>
          <w:sz w:val="28"/>
          <w:szCs w:val="28"/>
        </w:rPr>
      </w:pPr>
      <w:r w:rsidRPr="00C047C8">
        <w:rPr>
          <w:rFonts w:ascii="仿宋" w:eastAsia="仿宋" w:hAnsi="仿宋" w:hint="eastAsia"/>
          <w:sz w:val="28"/>
          <w:szCs w:val="28"/>
        </w:rPr>
        <w:t xml:space="preserve">1、报价单（附件1)。 </w:t>
      </w:r>
    </w:p>
    <w:p w:rsidR="000C3611" w:rsidRPr="00C047C8" w:rsidRDefault="000C3611" w:rsidP="00C047C8">
      <w:pPr>
        <w:spacing w:line="500" w:lineRule="exact"/>
        <w:ind w:firstLineChars="262" w:firstLine="734"/>
        <w:jc w:val="left"/>
        <w:rPr>
          <w:rFonts w:ascii="仿宋" w:eastAsia="仿宋" w:hAnsi="仿宋"/>
          <w:sz w:val="28"/>
          <w:szCs w:val="28"/>
        </w:rPr>
      </w:pPr>
      <w:r w:rsidRPr="00C047C8">
        <w:rPr>
          <w:rFonts w:ascii="仿宋" w:eastAsia="仿宋" w:hAnsi="仿宋" w:hint="eastAsia"/>
          <w:sz w:val="28"/>
          <w:szCs w:val="28"/>
        </w:rPr>
        <w:t>2、法人授权委托书（附件2）。</w:t>
      </w:r>
    </w:p>
    <w:p w:rsidR="000C3611" w:rsidRPr="00C047C8" w:rsidRDefault="000C3611" w:rsidP="00C047C8">
      <w:pPr>
        <w:spacing w:line="500" w:lineRule="exact"/>
        <w:ind w:firstLineChars="262" w:firstLine="734"/>
        <w:jc w:val="left"/>
        <w:rPr>
          <w:rFonts w:ascii="仿宋" w:eastAsia="仿宋" w:hAnsi="仿宋"/>
          <w:sz w:val="28"/>
          <w:szCs w:val="28"/>
        </w:rPr>
      </w:pPr>
      <w:r w:rsidRPr="00C047C8">
        <w:rPr>
          <w:rFonts w:ascii="仿宋" w:eastAsia="仿宋" w:hAnsi="仿宋" w:hint="eastAsia"/>
          <w:sz w:val="28"/>
          <w:szCs w:val="28"/>
        </w:rPr>
        <w:t>3、反商业贿赂承诺书（附件3）。</w:t>
      </w:r>
    </w:p>
    <w:p w:rsidR="000C3611" w:rsidRPr="00C047C8" w:rsidRDefault="000C3611" w:rsidP="00C047C8">
      <w:pPr>
        <w:spacing w:line="500" w:lineRule="exact"/>
        <w:ind w:firstLineChars="262" w:firstLine="734"/>
        <w:jc w:val="left"/>
        <w:rPr>
          <w:rFonts w:ascii="仿宋" w:eastAsia="仿宋" w:hAnsi="仿宋"/>
          <w:sz w:val="28"/>
          <w:szCs w:val="28"/>
        </w:rPr>
      </w:pPr>
      <w:r w:rsidRPr="00C047C8">
        <w:rPr>
          <w:rFonts w:ascii="仿宋" w:eastAsia="仿宋" w:hAnsi="仿宋" w:hint="eastAsia"/>
          <w:sz w:val="28"/>
          <w:szCs w:val="28"/>
        </w:rPr>
        <w:t>4、供应商信息表（附件4）。</w:t>
      </w:r>
    </w:p>
    <w:p w:rsidR="000C3611" w:rsidRPr="00C047C8" w:rsidRDefault="000C3611" w:rsidP="00C047C8">
      <w:pPr>
        <w:spacing w:line="500" w:lineRule="exact"/>
        <w:ind w:firstLineChars="262" w:firstLine="734"/>
        <w:jc w:val="left"/>
        <w:rPr>
          <w:rFonts w:ascii="仿宋" w:eastAsia="仿宋" w:hAnsi="仿宋"/>
          <w:sz w:val="28"/>
          <w:szCs w:val="28"/>
        </w:rPr>
      </w:pPr>
      <w:r w:rsidRPr="00C047C8">
        <w:rPr>
          <w:rFonts w:ascii="仿宋" w:eastAsia="仿宋" w:hAnsi="仿宋" w:hint="eastAsia"/>
          <w:sz w:val="28"/>
          <w:szCs w:val="28"/>
        </w:rPr>
        <w:t>以上资料均需加盖投标人公章，</w:t>
      </w:r>
      <w:r w:rsidR="00C047C8">
        <w:rPr>
          <w:rFonts w:ascii="仿宋" w:eastAsia="仿宋" w:hAnsi="仿宋" w:hint="eastAsia"/>
          <w:sz w:val="28"/>
          <w:szCs w:val="28"/>
        </w:rPr>
        <w:t>如投标方为个人，报价单上须按手印、附身份证复印件。</w:t>
      </w:r>
      <w:r w:rsidRPr="00C047C8">
        <w:rPr>
          <w:rFonts w:ascii="仿宋" w:eastAsia="仿宋" w:hAnsi="仿宋" w:hint="eastAsia"/>
          <w:sz w:val="28"/>
          <w:szCs w:val="28"/>
        </w:rPr>
        <w:t>以上资质及信息需如实填写，如提供虚假证明或资质骗取中标，招标人有权取消中标资格。</w:t>
      </w:r>
    </w:p>
    <w:p w:rsidR="00093E55" w:rsidRPr="00C047C8" w:rsidRDefault="000C3611" w:rsidP="00C047C8">
      <w:pPr>
        <w:spacing w:line="500" w:lineRule="exact"/>
        <w:ind w:firstLineChars="262" w:firstLine="736"/>
        <w:jc w:val="left"/>
        <w:rPr>
          <w:rFonts w:ascii="仿宋" w:eastAsia="仿宋" w:hAnsi="仿宋"/>
          <w:b/>
          <w:sz w:val="28"/>
          <w:szCs w:val="28"/>
        </w:rPr>
      </w:pPr>
      <w:r w:rsidRPr="00C047C8">
        <w:rPr>
          <w:rFonts w:ascii="仿宋" w:eastAsia="仿宋" w:hAnsi="仿宋" w:hint="eastAsia"/>
          <w:b/>
          <w:sz w:val="28"/>
          <w:szCs w:val="28"/>
        </w:rPr>
        <w:t>四</w:t>
      </w:r>
      <w:r w:rsidR="00A62E2D" w:rsidRPr="00C047C8">
        <w:rPr>
          <w:rFonts w:ascii="仿宋" w:eastAsia="仿宋" w:hAnsi="仿宋" w:hint="eastAsia"/>
          <w:b/>
          <w:sz w:val="28"/>
          <w:szCs w:val="28"/>
        </w:rPr>
        <w:t>、</w:t>
      </w:r>
      <w:r w:rsidRPr="00C047C8">
        <w:rPr>
          <w:rFonts w:ascii="仿宋" w:eastAsia="仿宋" w:hAnsi="仿宋" w:hint="eastAsia"/>
          <w:b/>
          <w:sz w:val="28"/>
          <w:szCs w:val="28"/>
        </w:rPr>
        <w:t>投标方式和</w:t>
      </w:r>
      <w:r w:rsidR="00A62E2D" w:rsidRPr="00C047C8">
        <w:rPr>
          <w:rFonts w:ascii="仿宋" w:eastAsia="仿宋" w:hAnsi="仿宋" w:hint="eastAsia"/>
          <w:b/>
          <w:sz w:val="28"/>
          <w:szCs w:val="28"/>
        </w:rPr>
        <w:t>要求：</w:t>
      </w:r>
    </w:p>
    <w:p w:rsidR="000C3611" w:rsidRPr="000C3611" w:rsidRDefault="000C3611" w:rsidP="000C3611">
      <w:pPr>
        <w:spacing w:line="500" w:lineRule="exact"/>
        <w:ind w:firstLineChars="262" w:firstLine="734"/>
        <w:jc w:val="left"/>
        <w:rPr>
          <w:rFonts w:ascii="仿宋" w:eastAsia="仿宋" w:hAnsi="仿宋"/>
          <w:sz w:val="28"/>
          <w:szCs w:val="28"/>
        </w:rPr>
      </w:pPr>
      <w:r w:rsidRPr="000C3611">
        <w:rPr>
          <w:rFonts w:ascii="仿宋" w:eastAsia="仿宋" w:hAnsi="仿宋" w:hint="eastAsia"/>
          <w:sz w:val="28"/>
          <w:szCs w:val="28"/>
        </w:rPr>
        <w:lastRenderedPageBreak/>
        <w:t>1、投标单位将标书相关文件密封并加盖公章，于</w:t>
      </w:r>
      <w:r w:rsidRPr="000C3611">
        <w:rPr>
          <w:rFonts w:ascii="仿宋" w:eastAsia="仿宋" w:hAnsi="仿宋"/>
          <w:sz w:val="28"/>
          <w:szCs w:val="28"/>
        </w:rPr>
        <w:t>20</w:t>
      </w:r>
      <w:r w:rsidRPr="000C3611">
        <w:rPr>
          <w:rFonts w:ascii="仿宋" w:eastAsia="仿宋" w:hAnsi="仿宋" w:hint="eastAsia"/>
          <w:sz w:val="28"/>
          <w:szCs w:val="28"/>
        </w:rPr>
        <w:t>24年</w:t>
      </w:r>
      <w:r w:rsidR="00C83352">
        <w:rPr>
          <w:rFonts w:ascii="仿宋" w:eastAsia="仿宋" w:hAnsi="仿宋" w:hint="eastAsia"/>
          <w:sz w:val="28"/>
          <w:szCs w:val="28"/>
        </w:rPr>
        <w:t>10</w:t>
      </w:r>
      <w:r w:rsidRPr="000C3611">
        <w:rPr>
          <w:rFonts w:ascii="仿宋" w:eastAsia="仿宋" w:hAnsi="仿宋" w:hint="eastAsia"/>
          <w:sz w:val="28"/>
          <w:szCs w:val="28"/>
        </w:rPr>
        <w:t>月</w:t>
      </w:r>
      <w:r w:rsidR="00C83352">
        <w:rPr>
          <w:rFonts w:ascii="仿宋" w:eastAsia="仿宋" w:hAnsi="仿宋" w:hint="eastAsia"/>
          <w:sz w:val="28"/>
          <w:szCs w:val="28"/>
        </w:rPr>
        <w:t>8</w:t>
      </w:r>
      <w:r w:rsidRPr="000C3611">
        <w:rPr>
          <w:rFonts w:ascii="仿宋" w:eastAsia="仿宋" w:hAnsi="仿宋" w:hint="eastAsia"/>
          <w:sz w:val="28"/>
          <w:szCs w:val="28"/>
        </w:rPr>
        <w:t>日</w:t>
      </w:r>
      <w:r w:rsidR="00C83352">
        <w:rPr>
          <w:rFonts w:ascii="仿宋" w:eastAsia="仿宋" w:hAnsi="仿宋" w:hint="eastAsia"/>
          <w:sz w:val="28"/>
          <w:szCs w:val="28"/>
        </w:rPr>
        <w:t>12点</w:t>
      </w:r>
      <w:r w:rsidRPr="000C3611">
        <w:rPr>
          <w:rFonts w:ascii="仿宋" w:eastAsia="仿宋" w:hAnsi="仿宋" w:hint="eastAsia"/>
          <w:sz w:val="28"/>
          <w:szCs w:val="28"/>
        </w:rPr>
        <w:t>前送达“青岛远洋大亚物流有限公司”；</w:t>
      </w:r>
    </w:p>
    <w:p w:rsidR="000C3611" w:rsidRPr="000C3611" w:rsidRDefault="000C3611" w:rsidP="000C3611">
      <w:pPr>
        <w:spacing w:line="500" w:lineRule="exact"/>
        <w:ind w:firstLineChars="262" w:firstLine="734"/>
        <w:jc w:val="left"/>
        <w:rPr>
          <w:rFonts w:ascii="仿宋" w:eastAsia="仿宋" w:hAnsi="仿宋"/>
          <w:sz w:val="28"/>
          <w:szCs w:val="28"/>
        </w:rPr>
      </w:pPr>
      <w:r w:rsidRPr="000C3611">
        <w:rPr>
          <w:rFonts w:ascii="仿宋" w:eastAsia="仿宋" w:hAnsi="仿宋" w:hint="eastAsia"/>
          <w:sz w:val="28"/>
          <w:szCs w:val="28"/>
        </w:rPr>
        <w:t>地址如下：青岛开发区龙岗山路88号； 刘</w:t>
      </w:r>
      <w:proofErr w:type="gramStart"/>
      <w:r w:rsidRPr="000C3611">
        <w:rPr>
          <w:rFonts w:ascii="仿宋" w:eastAsia="仿宋" w:hAnsi="仿宋" w:hint="eastAsia"/>
          <w:sz w:val="28"/>
          <w:szCs w:val="28"/>
        </w:rPr>
        <w:t>莹莹</w:t>
      </w:r>
      <w:proofErr w:type="gramEnd"/>
      <w:r w:rsidRPr="000C3611">
        <w:rPr>
          <w:rFonts w:ascii="仿宋" w:eastAsia="仿宋" w:hAnsi="仿宋" w:hint="eastAsia"/>
          <w:sz w:val="28"/>
          <w:szCs w:val="28"/>
        </w:rPr>
        <w:t>（收）；电话：86912160</w:t>
      </w:r>
    </w:p>
    <w:p w:rsidR="000C3611" w:rsidRPr="000C3611" w:rsidRDefault="000C3611" w:rsidP="000C3611">
      <w:pPr>
        <w:spacing w:line="500" w:lineRule="exact"/>
        <w:ind w:firstLineChars="262" w:firstLine="734"/>
        <w:jc w:val="left"/>
        <w:rPr>
          <w:rFonts w:ascii="仿宋" w:eastAsia="仿宋" w:hAnsi="仿宋"/>
          <w:sz w:val="28"/>
          <w:szCs w:val="28"/>
        </w:rPr>
      </w:pPr>
      <w:r w:rsidRPr="000C3611">
        <w:rPr>
          <w:rFonts w:ascii="仿宋" w:eastAsia="仿宋" w:hAnsi="仿宋" w:hint="eastAsia"/>
          <w:sz w:val="28"/>
          <w:szCs w:val="28"/>
        </w:rPr>
        <w:t>2、参加投标的单位，须提报以下回</w:t>
      </w:r>
      <w:proofErr w:type="gramStart"/>
      <w:r w:rsidRPr="000C3611">
        <w:rPr>
          <w:rFonts w:ascii="仿宋" w:eastAsia="仿宋" w:hAnsi="仿宋" w:hint="eastAsia"/>
          <w:sz w:val="28"/>
          <w:szCs w:val="28"/>
        </w:rPr>
        <w:t>标文件</w:t>
      </w:r>
      <w:proofErr w:type="gramEnd"/>
      <w:r w:rsidRPr="000C3611">
        <w:rPr>
          <w:rFonts w:ascii="仿宋" w:eastAsia="仿宋" w:hAnsi="仿宋" w:hint="eastAsia"/>
          <w:sz w:val="28"/>
          <w:szCs w:val="28"/>
        </w:rPr>
        <w:t>资料，加盖公章：</w:t>
      </w:r>
    </w:p>
    <w:p w:rsidR="000C3611" w:rsidRPr="000C3611" w:rsidRDefault="000C3611" w:rsidP="000C3611">
      <w:pPr>
        <w:spacing w:line="500" w:lineRule="exact"/>
        <w:ind w:firstLineChars="262" w:firstLine="734"/>
        <w:jc w:val="left"/>
        <w:rPr>
          <w:rFonts w:ascii="仿宋" w:eastAsia="仿宋" w:hAnsi="仿宋"/>
          <w:sz w:val="28"/>
          <w:szCs w:val="28"/>
        </w:rPr>
      </w:pPr>
      <w:r w:rsidRPr="000C3611">
        <w:rPr>
          <w:rFonts w:ascii="仿宋" w:eastAsia="仿宋" w:hAnsi="仿宋" w:hint="eastAsia"/>
          <w:sz w:val="28"/>
          <w:szCs w:val="28"/>
        </w:rPr>
        <w:t>（1）营业执照（三证合一）、资质证书复印件</w:t>
      </w:r>
      <w:r>
        <w:rPr>
          <w:rFonts w:ascii="仿宋" w:eastAsia="仿宋" w:hAnsi="仿宋" w:hint="eastAsia"/>
          <w:sz w:val="28"/>
          <w:szCs w:val="28"/>
        </w:rPr>
        <w:t>/身份证原件、复印件</w:t>
      </w:r>
      <w:r w:rsidR="00C047C8">
        <w:rPr>
          <w:rFonts w:ascii="仿宋" w:eastAsia="仿宋" w:hAnsi="仿宋" w:hint="eastAsia"/>
          <w:sz w:val="28"/>
          <w:szCs w:val="28"/>
        </w:rPr>
        <w:t>（投标人为个人时提供）</w:t>
      </w:r>
      <w:r w:rsidRPr="000C3611">
        <w:rPr>
          <w:rFonts w:ascii="仿宋" w:eastAsia="仿宋" w:hAnsi="仿宋" w:hint="eastAsia"/>
          <w:sz w:val="28"/>
          <w:szCs w:val="28"/>
        </w:rPr>
        <w:t>；</w:t>
      </w:r>
    </w:p>
    <w:p w:rsidR="00093E55" w:rsidRDefault="000C3611" w:rsidP="00C047C8">
      <w:pPr>
        <w:spacing w:line="500" w:lineRule="exact"/>
        <w:ind w:firstLineChars="262" w:firstLine="734"/>
        <w:jc w:val="left"/>
        <w:rPr>
          <w:rFonts w:ascii="仿宋" w:eastAsia="仿宋" w:hAnsi="仿宋"/>
          <w:sz w:val="28"/>
          <w:szCs w:val="28"/>
        </w:rPr>
      </w:pPr>
      <w:r w:rsidRPr="000C3611">
        <w:rPr>
          <w:rFonts w:ascii="仿宋" w:eastAsia="仿宋" w:hAnsi="仿宋" w:hint="eastAsia"/>
          <w:sz w:val="28"/>
          <w:szCs w:val="28"/>
        </w:rPr>
        <w:t>（2）</w:t>
      </w:r>
      <w:r w:rsidR="00C047C8">
        <w:rPr>
          <w:rFonts w:ascii="仿宋" w:eastAsia="仿宋" w:hAnsi="仿宋" w:hint="eastAsia"/>
          <w:sz w:val="28"/>
          <w:szCs w:val="28"/>
        </w:rPr>
        <w:t>标书内容第三条中要求的相关资料</w:t>
      </w:r>
      <w:r w:rsidRPr="000C3611">
        <w:rPr>
          <w:rFonts w:ascii="仿宋" w:eastAsia="仿宋" w:hAnsi="仿宋" w:hint="eastAsia"/>
          <w:sz w:val="28"/>
          <w:szCs w:val="28"/>
        </w:rPr>
        <w:t>；</w:t>
      </w:r>
    </w:p>
    <w:p w:rsidR="00C047C8" w:rsidRPr="0009481E" w:rsidRDefault="00C047C8" w:rsidP="00C047C8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</w:t>
      </w:r>
      <w:r w:rsidRPr="0009481E">
        <w:rPr>
          <w:rFonts w:ascii="仿宋_GB2312" w:eastAsia="仿宋_GB2312" w:hAnsi="宋体" w:hint="eastAsia"/>
          <w:sz w:val="28"/>
          <w:szCs w:val="28"/>
        </w:rPr>
        <w:t>、投标书应密封并加盖公章，标书一经送达，投标单位不得以任何理由更改。</w:t>
      </w:r>
    </w:p>
    <w:p w:rsidR="00C047C8" w:rsidRPr="0009481E" w:rsidRDefault="00C047C8" w:rsidP="00C047C8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4</w:t>
      </w:r>
      <w:r w:rsidRPr="0009481E">
        <w:rPr>
          <w:rFonts w:ascii="仿宋_GB2312" w:eastAsia="仿宋_GB2312" w:hAnsi="宋体" w:hint="eastAsia"/>
          <w:sz w:val="28"/>
          <w:szCs w:val="28"/>
        </w:rPr>
        <w:t>、投标文件下列情况之一者视为无效，作为自动放弃处理：</w:t>
      </w:r>
    </w:p>
    <w:p w:rsidR="00C047C8" w:rsidRPr="0009481E" w:rsidRDefault="00C047C8" w:rsidP="00C047C8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09481E">
        <w:rPr>
          <w:rFonts w:ascii="仿宋_GB2312" w:eastAsia="仿宋_GB2312" w:hAnsi="宋体" w:hint="eastAsia"/>
          <w:sz w:val="28"/>
          <w:szCs w:val="28"/>
        </w:rPr>
        <w:t>（1）未经密封；</w:t>
      </w:r>
    </w:p>
    <w:p w:rsidR="00C047C8" w:rsidRPr="0009481E" w:rsidRDefault="00C047C8" w:rsidP="00C047C8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09481E">
        <w:rPr>
          <w:rFonts w:ascii="仿宋_GB2312" w:eastAsia="仿宋_GB2312" w:hAnsi="宋体" w:hint="eastAsia"/>
          <w:sz w:val="28"/>
          <w:szCs w:val="28"/>
        </w:rPr>
        <w:t>（2）未按规定要求填写的，图文字迹模糊不清内容不全；</w:t>
      </w:r>
    </w:p>
    <w:p w:rsidR="00C047C8" w:rsidRPr="0009481E" w:rsidRDefault="00C047C8" w:rsidP="00C047C8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09481E">
        <w:rPr>
          <w:rFonts w:ascii="仿宋_GB2312" w:eastAsia="仿宋_GB2312" w:hAnsi="宋体" w:hint="eastAsia"/>
          <w:sz w:val="28"/>
          <w:szCs w:val="28"/>
        </w:rPr>
        <w:t>（3）投标文件</w:t>
      </w:r>
      <w:r>
        <w:rPr>
          <w:rFonts w:ascii="仿宋_GB2312" w:eastAsia="仿宋_GB2312" w:hAnsi="宋体" w:hint="eastAsia"/>
          <w:sz w:val="28"/>
          <w:szCs w:val="28"/>
        </w:rPr>
        <w:t>资料</w:t>
      </w:r>
      <w:r w:rsidRPr="0009481E">
        <w:rPr>
          <w:rFonts w:ascii="仿宋_GB2312" w:eastAsia="仿宋_GB2312" w:hAnsi="宋体" w:hint="eastAsia"/>
          <w:sz w:val="28"/>
          <w:szCs w:val="28"/>
        </w:rPr>
        <w:t>未加盖公章；</w:t>
      </w:r>
    </w:p>
    <w:p w:rsidR="00C047C8" w:rsidRDefault="00C047C8" w:rsidP="00C047C8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09481E">
        <w:rPr>
          <w:rFonts w:ascii="仿宋_GB2312" w:eastAsia="仿宋_GB2312" w:hAnsi="宋体" w:hint="eastAsia"/>
          <w:sz w:val="28"/>
          <w:szCs w:val="28"/>
        </w:rPr>
        <w:t>（4）逾期递交或未送达指定地点；</w:t>
      </w:r>
    </w:p>
    <w:p w:rsidR="00BA0970" w:rsidRDefault="00BA0970" w:rsidP="00C047C8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五、其他</w:t>
      </w:r>
    </w:p>
    <w:p w:rsidR="00BA0970" w:rsidRDefault="00BA0970" w:rsidP="00C047C8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本次招标，评标以价高者中标为原则，中标后</w:t>
      </w:r>
      <w:r w:rsidR="001036F5">
        <w:rPr>
          <w:rFonts w:ascii="仿宋_GB2312" w:eastAsia="仿宋_GB2312" w:hAnsi="宋体" w:hint="eastAsia"/>
          <w:sz w:val="28"/>
          <w:szCs w:val="28"/>
        </w:rPr>
        <w:t>双方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签定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租赁合同。</w:t>
      </w:r>
      <w:r w:rsidR="001036F5">
        <w:rPr>
          <w:rFonts w:ascii="仿宋_GB2312" w:eastAsia="仿宋_GB2312" w:hAnsi="宋体" w:hint="eastAsia"/>
          <w:sz w:val="28"/>
          <w:szCs w:val="28"/>
        </w:rPr>
        <w:t>招标方会在合同中约定收取履约保证金5万元，合同期满无息退还。</w:t>
      </w:r>
    </w:p>
    <w:p w:rsidR="001036F5" w:rsidRPr="0009481E" w:rsidRDefault="001036F5" w:rsidP="00C047C8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C047C8" w:rsidRPr="00C047C8" w:rsidRDefault="00C047C8" w:rsidP="00C047C8">
      <w:pPr>
        <w:spacing w:line="500" w:lineRule="exact"/>
        <w:ind w:firstLineChars="262" w:firstLine="734"/>
        <w:jc w:val="left"/>
        <w:rPr>
          <w:rFonts w:ascii="仿宋" w:eastAsia="仿宋" w:hAnsi="仿宋"/>
          <w:sz w:val="28"/>
          <w:szCs w:val="28"/>
        </w:rPr>
      </w:pPr>
    </w:p>
    <w:p w:rsidR="00EA4CA8" w:rsidRDefault="00EA4CA8" w:rsidP="000C3611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C639B2" w:rsidRDefault="00C639B2" w:rsidP="000C3611">
      <w:pPr>
        <w:spacing w:line="500" w:lineRule="exac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附件：</w:t>
      </w:r>
    </w:p>
    <w:p w:rsidR="00C639B2" w:rsidRPr="00C047C8" w:rsidRDefault="00C639B2" w:rsidP="00C639B2">
      <w:pPr>
        <w:spacing w:line="500" w:lineRule="exact"/>
        <w:ind w:firstLineChars="262" w:firstLine="734"/>
        <w:jc w:val="left"/>
        <w:rPr>
          <w:rFonts w:ascii="仿宋" w:eastAsia="仿宋" w:hAnsi="仿宋"/>
          <w:sz w:val="28"/>
          <w:szCs w:val="28"/>
        </w:rPr>
      </w:pPr>
      <w:r w:rsidRPr="00C047C8">
        <w:rPr>
          <w:rFonts w:ascii="仿宋" w:eastAsia="仿宋" w:hAnsi="仿宋" w:hint="eastAsia"/>
          <w:sz w:val="28"/>
          <w:szCs w:val="28"/>
        </w:rPr>
        <w:t>1、报价单</w:t>
      </w:r>
    </w:p>
    <w:p w:rsidR="00C639B2" w:rsidRPr="00C047C8" w:rsidRDefault="00C639B2" w:rsidP="00C639B2">
      <w:pPr>
        <w:spacing w:line="500" w:lineRule="exact"/>
        <w:ind w:firstLineChars="262" w:firstLine="734"/>
        <w:jc w:val="left"/>
        <w:rPr>
          <w:rFonts w:ascii="仿宋" w:eastAsia="仿宋" w:hAnsi="仿宋"/>
          <w:sz w:val="28"/>
          <w:szCs w:val="28"/>
        </w:rPr>
      </w:pPr>
      <w:r w:rsidRPr="00C047C8">
        <w:rPr>
          <w:rFonts w:ascii="仿宋" w:eastAsia="仿宋" w:hAnsi="仿宋" w:hint="eastAsia"/>
          <w:sz w:val="28"/>
          <w:szCs w:val="28"/>
        </w:rPr>
        <w:t>2、法人授权委托书</w:t>
      </w:r>
    </w:p>
    <w:p w:rsidR="00C639B2" w:rsidRPr="00C047C8" w:rsidRDefault="00C639B2" w:rsidP="00C639B2">
      <w:pPr>
        <w:spacing w:line="500" w:lineRule="exact"/>
        <w:ind w:firstLineChars="262" w:firstLine="734"/>
        <w:jc w:val="left"/>
        <w:rPr>
          <w:rFonts w:ascii="仿宋" w:eastAsia="仿宋" w:hAnsi="仿宋"/>
          <w:sz w:val="28"/>
          <w:szCs w:val="28"/>
        </w:rPr>
      </w:pPr>
      <w:r w:rsidRPr="00C047C8">
        <w:rPr>
          <w:rFonts w:ascii="仿宋" w:eastAsia="仿宋" w:hAnsi="仿宋" w:hint="eastAsia"/>
          <w:sz w:val="28"/>
          <w:szCs w:val="28"/>
        </w:rPr>
        <w:t>3、反商业贿赂承诺书</w:t>
      </w:r>
    </w:p>
    <w:p w:rsidR="00C639B2" w:rsidRDefault="00C639B2" w:rsidP="00C639B2">
      <w:pPr>
        <w:spacing w:line="500" w:lineRule="exact"/>
        <w:ind w:firstLineChars="262" w:firstLine="734"/>
        <w:jc w:val="left"/>
        <w:rPr>
          <w:rFonts w:ascii="仿宋" w:eastAsia="仿宋" w:hAnsi="仿宋"/>
          <w:sz w:val="28"/>
          <w:szCs w:val="28"/>
        </w:rPr>
      </w:pPr>
      <w:r w:rsidRPr="00C047C8">
        <w:rPr>
          <w:rFonts w:ascii="仿宋" w:eastAsia="仿宋" w:hAnsi="仿宋" w:hint="eastAsia"/>
          <w:sz w:val="28"/>
          <w:szCs w:val="28"/>
        </w:rPr>
        <w:t>4、供应商信息表</w:t>
      </w:r>
    </w:p>
    <w:p w:rsidR="00C639B2" w:rsidRPr="00C639B2" w:rsidRDefault="00C639B2" w:rsidP="00C639B2">
      <w:pPr>
        <w:spacing w:line="500" w:lineRule="exact"/>
        <w:ind w:firstLineChars="262" w:firstLine="734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5、项目地块示意图</w:t>
      </w:r>
    </w:p>
    <w:p w:rsidR="001036F5" w:rsidRDefault="001036F5" w:rsidP="000C3611">
      <w:pPr>
        <w:spacing w:line="500" w:lineRule="exact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:rsidR="000E4E5A" w:rsidRPr="000E4E5A" w:rsidRDefault="000E4E5A" w:rsidP="000C3611">
      <w:pPr>
        <w:spacing w:line="500" w:lineRule="exact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0E4E5A">
        <w:rPr>
          <w:rFonts w:ascii="仿宋" w:eastAsia="仿宋" w:hAnsi="仿宋" w:cs="仿宋" w:hint="eastAsia"/>
          <w:kern w:val="0"/>
          <w:sz w:val="28"/>
          <w:szCs w:val="28"/>
        </w:rPr>
        <w:lastRenderedPageBreak/>
        <w:t>附件1：</w:t>
      </w:r>
    </w:p>
    <w:p w:rsidR="00871B2C" w:rsidRDefault="00871B2C" w:rsidP="000C3611">
      <w:pPr>
        <w:spacing w:line="500" w:lineRule="exact"/>
        <w:jc w:val="center"/>
        <w:rPr>
          <w:rFonts w:ascii="宋体" w:hAnsi="宋体"/>
          <w:b/>
          <w:color w:val="0D0D0D"/>
          <w:kern w:val="0"/>
          <w:sz w:val="36"/>
          <w:szCs w:val="36"/>
        </w:rPr>
      </w:pPr>
    </w:p>
    <w:p w:rsidR="00093E55" w:rsidRDefault="00A62E2D" w:rsidP="000C3611">
      <w:pPr>
        <w:spacing w:line="500" w:lineRule="exact"/>
        <w:jc w:val="center"/>
        <w:rPr>
          <w:rFonts w:ascii="宋体" w:hAnsi="宋体"/>
          <w:b/>
          <w:color w:val="0D0D0D"/>
          <w:kern w:val="0"/>
          <w:sz w:val="36"/>
          <w:szCs w:val="36"/>
        </w:rPr>
      </w:pPr>
      <w:r>
        <w:rPr>
          <w:rFonts w:ascii="宋体" w:hAnsi="宋体" w:hint="eastAsia"/>
          <w:b/>
          <w:color w:val="0D0D0D"/>
          <w:kern w:val="0"/>
          <w:sz w:val="36"/>
          <w:szCs w:val="36"/>
        </w:rPr>
        <w:t>报价单</w:t>
      </w:r>
    </w:p>
    <w:p w:rsidR="00093E55" w:rsidRDefault="00093E55" w:rsidP="000C3611">
      <w:pPr>
        <w:spacing w:line="500" w:lineRule="exact"/>
        <w:ind w:firstLineChars="250" w:firstLine="700"/>
        <w:jc w:val="left"/>
        <w:rPr>
          <w:rFonts w:ascii="仿宋" w:eastAsia="仿宋" w:hAnsi="仿宋" w:cs="仿宋"/>
          <w:kern w:val="0"/>
          <w:sz w:val="28"/>
          <w:szCs w:val="28"/>
        </w:rPr>
      </w:pPr>
    </w:p>
    <w:p w:rsidR="00093E55" w:rsidRDefault="00A62E2D" w:rsidP="000C3611">
      <w:pPr>
        <w:spacing w:line="500" w:lineRule="exact"/>
        <w:ind w:firstLineChars="250" w:firstLine="70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我司已对现远洋大亚物流公司</w:t>
      </w:r>
      <w:r w:rsidR="0071680E">
        <w:rPr>
          <w:rFonts w:ascii="仿宋" w:eastAsia="仿宋" w:hAnsi="仿宋" w:cs="仿宋" w:hint="eastAsia"/>
          <w:kern w:val="0"/>
          <w:sz w:val="28"/>
          <w:szCs w:val="28"/>
        </w:rPr>
        <w:t>的市北区傍海中路</w:t>
      </w:r>
      <w:r>
        <w:rPr>
          <w:rFonts w:ascii="仿宋" w:eastAsia="仿宋" w:hAnsi="仿宋" w:cs="仿宋" w:hint="eastAsia"/>
          <w:kern w:val="0"/>
          <w:sz w:val="28"/>
          <w:szCs w:val="28"/>
        </w:rPr>
        <w:t>土地租赁地块项目进行现场查看，完全同意</w:t>
      </w:r>
      <w:r w:rsidR="0071680E">
        <w:rPr>
          <w:rFonts w:ascii="仿宋" w:eastAsia="仿宋" w:hAnsi="仿宋" w:cs="仿宋" w:hint="eastAsia"/>
          <w:kern w:val="0"/>
          <w:sz w:val="28"/>
          <w:szCs w:val="28"/>
        </w:rPr>
        <w:t>招标</w:t>
      </w:r>
      <w:r>
        <w:rPr>
          <w:rFonts w:ascii="仿宋" w:eastAsia="仿宋" w:hAnsi="仿宋" w:cs="仿宋" w:hint="eastAsia"/>
          <w:kern w:val="0"/>
          <w:sz w:val="28"/>
          <w:szCs w:val="28"/>
        </w:rPr>
        <w:t>文件要求进行报价。该土地将用于</w:t>
      </w: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 xml:space="preserve">       </w:t>
      </w:r>
      <w:r w:rsidR="00871B2C">
        <w:rPr>
          <w:rFonts w:ascii="仿宋" w:eastAsia="仿宋" w:hAnsi="仿宋" w:cs="仿宋" w:hint="eastAsia"/>
          <w:kern w:val="0"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 w:hint="eastAsia"/>
          <w:kern w:val="0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kern w:val="0"/>
          <w:sz w:val="28"/>
          <w:szCs w:val="28"/>
        </w:rPr>
        <w:t>用途。</w:t>
      </w:r>
    </w:p>
    <w:p w:rsidR="00093E55" w:rsidRDefault="001036F5" w:rsidP="0071680E">
      <w:pPr>
        <w:spacing w:line="500" w:lineRule="exact"/>
        <w:ind w:firstLineChars="253" w:firstLine="708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本次</w:t>
      </w:r>
      <w:r w:rsidR="00A62E2D">
        <w:rPr>
          <w:rFonts w:ascii="仿宋" w:eastAsia="仿宋" w:hAnsi="仿宋" w:cs="仿宋" w:hint="eastAsia"/>
          <w:kern w:val="0"/>
          <w:sz w:val="28"/>
          <w:szCs w:val="28"/>
        </w:rPr>
        <w:t>投标</w:t>
      </w:r>
      <w:r>
        <w:rPr>
          <w:rFonts w:ascii="仿宋" w:eastAsia="仿宋" w:hAnsi="仿宋" w:cs="仿宋" w:hint="eastAsia"/>
          <w:kern w:val="0"/>
          <w:sz w:val="28"/>
          <w:szCs w:val="28"/>
        </w:rPr>
        <w:t>报价</w:t>
      </w:r>
      <w:r w:rsidR="00A62E2D">
        <w:rPr>
          <w:rFonts w:ascii="仿宋" w:eastAsia="仿宋" w:hAnsi="仿宋" w:cs="仿宋" w:hint="eastAsia"/>
          <w:kern w:val="0"/>
          <w:sz w:val="28"/>
          <w:szCs w:val="28"/>
          <w:u w:val="single"/>
        </w:rPr>
        <w:t xml:space="preserve">       </w:t>
      </w:r>
      <w:r w:rsidR="0071680E">
        <w:rPr>
          <w:rFonts w:ascii="仿宋" w:eastAsia="仿宋" w:hAnsi="仿宋" w:cs="仿宋" w:hint="eastAsia"/>
          <w:kern w:val="0"/>
          <w:sz w:val="28"/>
          <w:szCs w:val="28"/>
          <w:u w:val="single"/>
        </w:rPr>
        <w:t xml:space="preserve">    </w:t>
      </w:r>
      <w:r w:rsidR="00A62E2D">
        <w:rPr>
          <w:rFonts w:ascii="仿宋" w:eastAsia="仿宋" w:hAnsi="仿宋" w:cs="仿宋" w:hint="eastAsia"/>
          <w:kern w:val="0"/>
          <w:sz w:val="28"/>
          <w:szCs w:val="28"/>
        </w:rPr>
        <w:t xml:space="preserve">万元（大写：         </w:t>
      </w:r>
      <w:r w:rsidR="0071680E">
        <w:rPr>
          <w:rFonts w:ascii="仿宋" w:eastAsia="仿宋" w:hAnsi="仿宋" w:cs="仿宋" w:hint="eastAsia"/>
          <w:kern w:val="0"/>
          <w:sz w:val="28"/>
          <w:szCs w:val="28"/>
        </w:rPr>
        <w:t xml:space="preserve">   </w:t>
      </w:r>
      <w:r w:rsidR="00A62E2D">
        <w:rPr>
          <w:rFonts w:ascii="仿宋" w:eastAsia="仿宋" w:hAnsi="仿宋" w:cs="仿宋" w:hint="eastAsia"/>
          <w:kern w:val="0"/>
          <w:sz w:val="28"/>
          <w:szCs w:val="28"/>
        </w:rPr>
        <w:t xml:space="preserve">    ）</w:t>
      </w:r>
      <w:r>
        <w:rPr>
          <w:rFonts w:ascii="仿宋" w:eastAsia="仿宋" w:hAnsi="仿宋" w:cs="仿宋" w:hint="eastAsia"/>
          <w:kern w:val="0"/>
          <w:sz w:val="28"/>
          <w:szCs w:val="28"/>
        </w:rPr>
        <w:t>（租期按照365天计算）</w:t>
      </w:r>
      <w:r w:rsidR="00A62E2D"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:rsidR="00093E55" w:rsidRDefault="00A62E2D" w:rsidP="000C3611">
      <w:pPr>
        <w:spacing w:line="500" w:lineRule="exact"/>
        <w:ind w:firstLineChars="250" w:firstLine="70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本人保证上述填报内容真实，否则</w:t>
      </w:r>
      <w:r>
        <w:rPr>
          <w:rFonts w:ascii="仿宋" w:eastAsia="仿宋" w:hAnsi="仿宋" w:cs="仿宋" w:hint="eastAsia"/>
          <w:sz w:val="28"/>
          <w:szCs w:val="28"/>
        </w:rPr>
        <w:t>愿按招标公告条款接受处理，并承担一切法律责任。</w:t>
      </w:r>
    </w:p>
    <w:p w:rsidR="00093E55" w:rsidRDefault="00093E55" w:rsidP="00C83352">
      <w:pPr>
        <w:spacing w:beforeLines="150" w:line="500" w:lineRule="exact"/>
        <w:ind w:firstLineChars="202" w:firstLine="566"/>
        <w:rPr>
          <w:rFonts w:ascii="宋体" w:hAnsi="宋体"/>
          <w:kern w:val="0"/>
          <w:sz w:val="28"/>
          <w:szCs w:val="28"/>
        </w:rPr>
      </w:pPr>
    </w:p>
    <w:p w:rsidR="00093E55" w:rsidRDefault="00093E55" w:rsidP="00C83352">
      <w:pPr>
        <w:spacing w:beforeLines="150" w:line="500" w:lineRule="exact"/>
        <w:ind w:firstLineChars="202" w:firstLine="566"/>
        <w:rPr>
          <w:rFonts w:ascii="宋体" w:hAnsi="宋体"/>
          <w:kern w:val="0"/>
          <w:sz w:val="28"/>
          <w:szCs w:val="28"/>
        </w:rPr>
      </w:pPr>
    </w:p>
    <w:p w:rsidR="00093E55" w:rsidRDefault="00A62E2D" w:rsidP="000C3611">
      <w:pPr>
        <w:spacing w:line="500" w:lineRule="exact"/>
        <w:ind w:firstLineChars="201" w:firstLine="563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 xml:space="preserve">                            </w:t>
      </w:r>
      <w:r>
        <w:rPr>
          <w:rFonts w:ascii="仿宋" w:eastAsia="仿宋" w:hAnsi="仿宋" w:cs="仿宋" w:hint="eastAsia"/>
          <w:kern w:val="0"/>
          <w:sz w:val="28"/>
          <w:szCs w:val="28"/>
        </w:rPr>
        <w:t>单位：（公章）</w:t>
      </w:r>
    </w:p>
    <w:p w:rsidR="00093E55" w:rsidRDefault="00A62E2D" w:rsidP="0071680E">
      <w:pPr>
        <w:spacing w:line="500" w:lineRule="exact"/>
        <w:ind w:firstLineChars="1600" w:firstLine="448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法定代表人：</w:t>
      </w:r>
    </w:p>
    <w:p w:rsidR="0071680E" w:rsidRDefault="0071680E" w:rsidP="0071680E">
      <w:pPr>
        <w:spacing w:line="500" w:lineRule="exact"/>
        <w:ind w:firstLineChars="2500" w:firstLine="7000"/>
        <w:rPr>
          <w:rFonts w:ascii="仿宋" w:eastAsia="仿宋" w:hAnsi="仿宋" w:cs="仿宋"/>
          <w:kern w:val="0"/>
          <w:sz w:val="28"/>
          <w:szCs w:val="28"/>
        </w:rPr>
      </w:pPr>
    </w:p>
    <w:p w:rsidR="0071680E" w:rsidRDefault="0071680E" w:rsidP="0071680E">
      <w:pPr>
        <w:spacing w:line="500" w:lineRule="exact"/>
        <w:ind w:firstLineChars="2500" w:firstLine="700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年  月  日</w:t>
      </w:r>
    </w:p>
    <w:p w:rsidR="00093E55" w:rsidRDefault="00093E55" w:rsidP="000C3611">
      <w:pPr>
        <w:spacing w:line="500" w:lineRule="exact"/>
        <w:ind w:right="-389"/>
        <w:rPr>
          <w:rFonts w:ascii="仿宋" w:eastAsia="仿宋" w:hAnsi="仿宋" w:cs="仿宋"/>
          <w:kern w:val="0"/>
          <w:sz w:val="28"/>
          <w:szCs w:val="28"/>
        </w:rPr>
      </w:pPr>
    </w:p>
    <w:p w:rsidR="0071680E" w:rsidRDefault="0071680E" w:rsidP="000C3611">
      <w:pPr>
        <w:spacing w:line="500" w:lineRule="exact"/>
        <w:ind w:right="-389"/>
        <w:rPr>
          <w:rFonts w:ascii="仿宋_GB2312" w:eastAsia="仿宋_GB2312" w:hAnsi="宋体"/>
          <w:sz w:val="28"/>
        </w:rPr>
        <w:sectPr w:rsidR="0071680E">
          <w:headerReference w:type="default" r:id="rId7"/>
          <w:footerReference w:type="default" r:id="rId8"/>
          <w:pgSz w:w="11906" w:h="16838"/>
          <w:pgMar w:top="1440" w:right="1080" w:bottom="1440" w:left="1080" w:header="851" w:footer="992" w:gutter="0"/>
          <w:cols w:space="720"/>
          <w:docGrid w:type="lines" w:linePitch="312"/>
        </w:sectPr>
      </w:pP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                   </w:t>
      </w:r>
    </w:p>
    <w:p w:rsidR="00AC4AEC" w:rsidRPr="000E4E5A" w:rsidRDefault="00AC4AEC" w:rsidP="000C3611">
      <w:pPr>
        <w:spacing w:line="500" w:lineRule="exact"/>
        <w:jc w:val="left"/>
        <w:rPr>
          <w:rFonts w:ascii="仿宋" w:eastAsia="仿宋" w:hAnsi="仿宋" w:cs="仿宋"/>
          <w:kern w:val="0"/>
          <w:sz w:val="28"/>
          <w:szCs w:val="28"/>
        </w:rPr>
      </w:pPr>
      <w:r w:rsidRPr="000E4E5A">
        <w:rPr>
          <w:rFonts w:ascii="仿宋" w:eastAsia="仿宋" w:hAnsi="仿宋" w:cs="仿宋" w:hint="eastAsia"/>
          <w:kern w:val="0"/>
          <w:sz w:val="28"/>
          <w:szCs w:val="28"/>
        </w:rPr>
        <w:lastRenderedPageBreak/>
        <w:t>附件</w:t>
      </w:r>
      <w:r>
        <w:rPr>
          <w:rFonts w:ascii="仿宋" w:eastAsia="仿宋" w:hAnsi="仿宋" w:cs="仿宋" w:hint="eastAsia"/>
          <w:kern w:val="0"/>
          <w:sz w:val="28"/>
          <w:szCs w:val="28"/>
        </w:rPr>
        <w:t>2</w:t>
      </w:r>
      <w:r w:rsidRPr="000E4E5A">
        <w:rPr>
          <w:rFonts w:ascii="仿宋" w:eastAsia="仿宋" w:hAnsi="仿宋" w:cs="仿宋" w:hint="eastAsia"/>
          <w:kern w:val="0"/>
          <w:sz w:val="28"/>
          <w:szCs w:val="28"/>
        </w:rPr>
        <w:t>：</w:t>
      </w:r>
    </w:p>
    <w:p w:rsidR="000E4E5A" w:rsidRPr="00871B2C" w:rsidRDefault="000E4E5A" w:rsidP="00871B2C">
      <w:pPr>
        <w:pStyle w:val="ad"/>
        <w:spacing w:after="60" w:line="500" w:lineRule="exact"/>
        <w:ind w:left="181" w:hangingChars="50" w:hanging="181"/>
        <w:jc w:val="center"/>
        <w:rPr>
          <w:rFonts w:asciiTheme="majorEastAsia" w:eastAsiaTheme="majorEastAsia" w:hAnsiTheme="majorEastAsia" w:cstheme="majorEastAsia"/>
          <w:sz w:val="36"/>
          <w:szCs w:val="36"/>
        </w:rPr>
      </w:pPr>
      <w:r w:rsidRPr="00871B2C">
        <w:rPr>
          <w:rFonts w:asciiTheme="majorEastAsia" w:eastAsiaTheme="majorEastAsia" w:hAnsiTheme="majorEastAsia" w:cstheme="majorEastAsia" w:hint="eastAsia"/>
          <w:b/>
          <w:sz w:val="36"/>
          <w:szCs w:val="36"/>
        </w:rPr>
        <w:t>法人授权委托书</w:t>
      </w:r>
    </w:p>
    <w:p w:rsidR="000E4E5A" w:rsidRDefault="000E4E5A" w:rsidP="000C3611">
      <w:pPr>
        <w:spacing w:line="500" w:lineRule="exact"/>
        <w:ind w:firstLineChars="200" w:firstLine="480"/>
        <w:rPr>
          <w:rFonts w:ascii="宋体" w:hAnsi="宋体" w:cs="宋体"/>
          <w:sz w:val="24"/>
          <w:szCs w:val="22"/>
        </w:rPr>
      </w:pPr>
    </w:p>
    <w:p w:rsidR="000E4E5A" w:rsidRDefault="000E4E5A" w:rsidP="000C3611">
      <w:pPr>
        <w:spacing w:line="50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本授权委托书声明：我系</w:t>
      </w:r>
      <w:r w:rsidR="0071680E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</w:t>
      </w:r>
      <w:r>
        <w:rPr>
          <w:rFonts w:ascii="仿宋" w:eastAsia="仿宋" w:hAnsi="仿宋" w:cs="仿宋" w:hint="eastAsia"/>
          <w:sz w:val="28"/>
          <w:szCs w:val="28"/>
        </w:rPr>
        <w:t xml:space="preserve"> 的法定代表人，现授权委托</w:t>
      </w:r>
      <w:r w:rsidR="0071680E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cs="仿宋" w:hint="eastAsia"/>
          <w:sz w:val="28"/>
          <w:szCs w:val="28"/>
        </w:rPr>
        <w:t>为我公司代理人，代理人全权负责</w:t>
      </w:r>
      <w:r w:rsidR="0071680E">
        <w:rPr>
          <w:rFonts w:ascii="仿宋" w:eastAsia="仿宋" w:hAnsi="仿宋" w:cs="仿宋" w:hint="eastAsia"/>
          <w:sz w:val="28"/>
          <w:szCs w:val="28"/>
        </w:rPr>
        <w:t>我司</w:t>
      </w:r>
      <w:r>
        <w:rPr>
          <w:rFonts w:ascii="仿宋" w:eastAsia="仿宋" w:hAnsi="仿宋" w:cs="仿宋" w:hint="eastAsia"/>
          <w:sz w:val="28"/>
          <w:szCs w:val="28"/>
        </w:rPr>
        <w:t>地块报价及签订合同、履行过程中的一切事宜，代理人在授权范围内的行为，我均予承认，并承担其法律责任。</w:t>
      </w:r>
    </w:p>
    <w:p w:rsidR="000E4E5A" w:rsidRDefault="000E4E5A" w:rsidP="000C3611">
      <w:pPr>
        <w:spacing w:line="50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上述委托代理人无权转让委托权。特此委托。（附：身份证复印件）</w:t>
      </w:r>
    </w:p>
    <w:p w:rsidR="000E4E5A" w:rsidRDefault="000E4E5A" w:rsidP="000C3611">
      <w:pPr>
        <w:spacing w:line="500" w:lineRule="exact"/>
        <w:jc w:val="left"/>
        <w:rPr>
          <w:rFonts w:ascii="仿宋" w:eastAsia="仿宋" w:hAnsi="仿宋" w:cs="仿宋"/>
          <w:sz w:val="28"/>
          <w:szCs w:val="28"/>
        </w:rPr>
      </w:pPr>
    </w:p>
    <w:p w:rsidR="000E4E5A" w:rsidRDefault="000E4E5A" w:rsidP="000C3611">
      <w:pPr>
        <w:spacing w:line="500" w:lineRule="exact"/>
        <w:ind w:firstLineChars="250" w:firstLine="700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委托代理人</w:t>
      </w:r>
      <w:r w:rsidR="0071680E">
        <w:rPr>
          <w:rFonts w:ascii="仿宋" w:eastAsia="仿宋" w:hAnsi="仿宋" w:cs="仿宋" w:hint="eastAsia"/>
          <w:sz w:val="28"/>
          <w:szCs w:val="28"/>
          <w:u w:val="single"/>
        </w:rPr>
        <w:t>(</w:t>
      </w:r>
      <w:r w:rsidR="0071680E">
        <w:rPr>
          <w:rFonts w:ascii="仿宋" w:eastAsia="仿宋" w:hAnsi="仿宋" w:cs="仿宋" w:hint="eastAsia"/>
          <w:sz w:val="28"/>
          <w:szCs w:val="28"/>
        </w:rPr>
        <w:t>签字)</w:t>
      </w:r>
      <w:r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</w:t>
      </w:r>
      <w:r w:rsidR="0071680E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</w:t>
      </w:r>
    </w:p>
    <w:p w:rsidR="000E4E5A" w:rsidRDefault="000E4E5A" w:rsidP="000C3611">
      <w:pPr>
        <w:spacing w:line="500" w:lineRule="exact"/>
        <w:ind w:right="840" w:firstLineChars="250" w:firstLine="700"/>
        <w:jc w:val="left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身份证号码：</w:t>
      </w:r>
      <w:r w:rsidRPr="0071680E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</w:t>
      </w:r>
      <w:r w:rsidR="0071680E">
        <w:rPr>
          <w:rFonts w:ascii="仿宋" w:eastAsia="仿宋" w:hAnsi="仿宋" w:cs="仿宋" w:hint="eastAsia"/>
          <w:sz w:val="28"/>
          <w:szCs w:val="28"/>
          <w:u w:val="single"/>
        </w:rPr>
        <w:t xml:space="preserve">  </w:t>
      </w:r>
      <w:r w:rsidRPr="0071680E">
        <w:rPr>
          <w:rFonts w:ascii="仿宋" w:eastAsia="仿宋" w:hAnsi="仿宋" w:cs="仿宋" w:hint="eastAsia"/>
          <w:sz w:val="28"/>
          <w:szCs w:val="28"/>
          <w:u w:val="single"/>
        </w:rPr>
        <w:t xml:space="preserve">       </w:t>
      </w:r>
      <w:r w:rsidR="0071680E"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0E4E5A" w:rsidRDefault="000E4E5A" w:rsidP="000C3611">
      <w:pPr>
        <w:spacing w:line="500" w:lineRule="exact"/>
        <w:ind w:firstLineChars="250" w:firstLine="70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公司名称</w:t>
      </w:r>
      <w:r w:rsidR="0071680E">
        <w:rPr>
          <w:rFonts w:ascii="仿宋" w:eastAsia="仿宋" w:hAnsi="仿宋" w:cs="仿宋" w:hint="eastAsia"/>
          <w:sz w:val="28"/>
          <w:szCs w:val="28"/>
        </w:rPr>
        <w:t>（盖章）</w:t>
      </w:r>
      <w:r>
        <w:rPr>
          <w:rFonts w:ascii="仿宋" w:eastAsia="仿宋" w:hAnsi="仿宋" w:cs="仿宋" w:hint="eastAsia"/>
          <w:sz w:val="28"/>
          <w:szCs w:val="28"/>
        </w:rPr>
        <w:t xml:space="preserve">  ：</w:t>
      </w:r>
      <w:r w:rsidRPr="0071680E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</w:t>
      </w:r>
      <w:r w:rsidR="0071680E">
        <w:rPr>
          <w:rFonts w:ascii="仿宋" w:eastAsia="仿宋" w:hAnsi="仿宋" w:cs="仿宋" w:hint="eastAsia"/>
          <w:sz w:val="28"/>
          <w:szCs w:val="28"/>
          <w:u w:val="single"/>
        </w:rPr>
        <w:t xml:space="preserve">         </w:t>
      </w:r>
      <w:r w:rsidRPr="0071680E">
        <w:rPr>
          <w:rFonts w:ascii="仿宋" w:eastAsia="仿宋" w:hAnsi="仿宋" w:cs="仿宋" w:hint="eastAsia"/>
          <w:sz w:val="28"/>
          <w:szCs w:val="28"/>
          <w:u w:val="single"/>
        </w:rPr>
        <w:t xml:space="preserve">    </w:t>
      </w:r>
    </w:p>
    <w:p w:rsidR="000E4E5A" w:rsidRDefault="000E4E5A" w:rsidP="000C3611">
      <w:pPr>
        <w:spacing w:line="500" w:lineRule="exact"/>
        <w:ind w:firstLineChars="250" w:firstLine="700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法定代表人：                       （签字或印章）</w:t>
      </w:r>
    </w:p>
    <w:p w:rsidR="000E4E5A" w:rsidRDefault="000E4E5A" w:rsidP="000C3611">
      <w:pPr>
        <w:spacing w:line="500" w:lineRule="exact"/>
        <w:ind w:firstLine="540"/>
        <w:jc w:val="left"/>
        <w:rPr>
          <w:rFonts w:ascii="仿宋" w:eastAsia="仿宋" w:hAnsi="仿宋" w:cs="仿宋"/>
          <w:sz w:val="28"/>
          <w:szCs w:val="28"/>
        </w:rPr>
      </w:pPr>
    </w:p>
    <w:p w:rsidR="0071680E" w:rsidRDefault="0071680E" w:rsidP="000C3611">
      <w:pPr>
        <w:spacing w:line="500" w:lineRule="exact"/>
        <w:ind w:firstLine="540"/>
        <w:jc w:val="left"/>
        <w:rPr>
          <w:rFonts w:ascii="仿宋" w:eastAsia="仿宋" w:hAnsi="仿宋" w:cs="仿宋"/>
          <w:sz w:val="28"/>
          <w:szCs w:val="28"/>
        </w:rPr>
      </w:pPr>
    </w:p>
    <w:p w:rsidR="0071680E" w:rsidRDefault="0071680E" w:rsidP="000C3611">
      <w:pPr>
        <w:spacing w:line="500" w:lineRule="exact"/>
        <w:ind w:firstLine="54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      年   月   日</w:t>
      </w:r>
    </w:p>
    <w:p w:rsidR="00871B2C" w:rsidRDefault="00871B2C" w:rsidP="000C3611">
      <w:pPr>
        <w:spacing w:line="500" w:lineRule="exact"/>
        <w:ind w:firstLine="540"/>
        <w:jc w:val="left"/>
        <w:rPr>
          <w:rFonts w:ascii="仿宋" w:eastAsia="仿宋" w:hAnsi="仿宋" w:cs="仿宋"/>
          <w:sz w:val="28"/>
          <w:szCs w:val="28"/>
        </w:rPr>
      </w:pPr>
    </w:p>
    <w:p w:rsidR="00871B2C" w:rsidRDefault="00871B2C" w:rsidP="000C3611">
      <w:pPr>
        <w:spacing w:line="500" w:lineRule="exact"/>
        <w:ind w:firstLine="540"/>
        <w:jc w:val="left"/>
        <w:rPr>
          <w:rFonts w:ascii="仿宋" w:eastAsia="仿宋" w:hAnsi="仿宋" w:cs="仿宋"/>
          <w:sz w:val="28"/>
          <w:szCs w:val="28"/>
        </w:rPr>
      </w:pPr>
    </w:p>
    <w:p w:rsidR="00871B2C" w:rsidRDefault="00871B2C" w:rsidP="000C3611">
      <w:pPr>
        <w:spacing w:line="500" w:lineRule="exact"/>
        <w:ind w:firstLine="540"/>
        <w:jc w:val="left"/>
        <w:rPr>
          <w:rFonts w:ascii="仿宋" w:eastAsia="仿宋" w:hAnsi="仿宋" w:cs="仿宋"/>
          <w:sz w:val="28"/>
          <w:szCs w:val="28"/>
        </w:rPr>
      </w:pPr>
    </w:p>
    <w:p w:rsidR="00871B2C" w:rsidRDefault="00871B2C" w:rsidP="000C3611">
      <w:pPr>
        <w:spacing w:line="500" w:lineRule="exact"/>
        <w:ind w:firstLine="540"/>
        <w:jc w:val="left"/>
        <w:rPr>
          <w:rFonts w:ascii="仿宋" w:eastAsia="仿宋" w:hAnsi="仿宋" w:cs="仿宋"/>
          <w:sz w:val="28"/>
          <w:szCs w:val="28"/>
        </w:rPr>
      </w:pPr>
    </w:p>
    <w:p w:rsidR="00871B2C" w:rsidRDefault="00871B2C" w:rsidP="000C3611">
      <w:pPr>
        <w:spacing w:line="500" w:lineRule="exact"/>
        <w:ind w:firstLine="540"/>
        <w:jc w:val="left"/>
        <w:rPr>
          <w:sz w:val="28"/>
          <w:szCs w:val="28"/>
        </w:rPr>
      </w:pPr>
    </w:p>
    <w:p w:rsidR="000E4E5A" w:rsidRDefault="000E4E5A" w:rsidP="000C3611">
      <w:pPr>
        <w:pStyle w:val="ad"/>
        <w:spacing w:after="60" w:line="500" w:lineRule="exact"/>
        <w:ind w:left="140" w:hangingChars="50" w:hanging="140"/>
        <w:jc w:val="center"/>
        <w:rPr>
          <w:sz w:val="28"/>
          <w:szCs w:val="28"/>
        </w:rPr>
      </w:pPr>
    </w:p>
    <w:p w:rsidR="000E4E5A" w:rsidRDefault="000E4E5A" w:rsidP="000C3611">
      <w:pPr>
        <w:pStyle w:val="ad"/>
        <w:spacing w:after="60" w:line="500" w:lineRule="exact"/>
        <w:ind w:left="140" w:hangingChars="50" w:hanging="140"/>
        <w:jc w:val="center"/>
        <w:rPr>
          <w:sz w:val="28"/>
          <w:szCs w:val="28"/>
        </w:rPr>
      </w:pPr>
    </w:p>
    <w:p w:rsidR="000E4E5A" w:rsidRDefault="000E4E5A" w:rsidP="000C3611">
      <w:pPr>
        <w:pStyle w:val="ad"/>
        <w:spacing w:after="60" w:line="500" w:lineRule="exact"/>
        <w:ind w:left="140" w:hangingChars="50" w:hanging="140"/>
        <w:jc w:val="center"/>
        <w:rPr>
          <w:sz w:val="28"/>
          <w:szCs w:val="28"/>
        </w:rPr>
      </w:pPr>
    </w:p>
    <w:p w:rsidR="000E4E5A" w:rsidRDefault="000E4E5A" w:rsidP="000C3611">
      <w:pPr>
        <w:pStyle w:val="ad"/>
        <w:spacing w:after="60" w:line="500" w:lineRule="exact"/>
        <w:ind w:left="140" w:hangingChars="50" w:hanging="140"/>
        <w:jc w:val="center"/>
        <w:rPr>
          <w:sz w:val="28"/>
          <w:szCs w:val="28"/>
        </w:rPr>
      </w:pPr>
    </w:p>
    <w:p w:rsidR="000E4E5A" w:rsidRDefault="000E4E5A" w:rsidP="000C3611">
      <w:pPr>
        <w:pStyle w:val="ad"/>
        <w:spacing w:after="60" w:line="500" w:lineRule="exact"/>
        <w:ind w:left="140" w:hangingChars="50" w:hanging="140"/>
        <w:jc w:val="center"/>
        <w:rPr>
          <w:sz w:val="28"/>
          <w:szCs w:val="28"/>
        </w:rPr>
      </w:pPr>
    </w:p>
    <w:p w:rsidR="000E4E5A" w:rsidRDefault="000E4E5A" w:rsidP="000C3611">
      <w:pPr>
        <w:spacing w:line="500" w:lineRule="exact"/>
        <w:ind w:firstLine="540"/>
        <w:jc w:val="left"/>
        <w:rPr>
          <w:sz w:val="28"/>
          <w:szCs w:val="28"/>
        </w:rPr>
      </w:pPr>
    </w:p>
    <w:p w:rsidR="00871B2C" w:rsidRPr="001552A2" w:rsidRDefault="00871B2C" w:rsidP="00871B2C">
      <w:pPr>
        <w:autoSpaceDE w:val="0"/>
        <w:autoSpaceDN w:val="0"/>
        <w:spacing w:line="500" w:lineRule="exact"/>
        <w:jc w:val="left"/>
        <w:rPr>
          <w:sz w:val="28"/>
          <w:szCs w:val="28"/>
        </w:rPr>
      </w:pPr>
      <w:r w:rsidRPr="001552A2">
        <w:rPr>
          <w:rFonts w:ascii="仿宋_GB2312" w:eastAsia="仿宋_GB2312" w:hAnsi="宋体" w:hint="eastAsia"/>
          <w:sz w:val="28"/>
          <w:szCs w:val="28"/>
        </w:rPr>
        <w:lastRenderedPageBreak/>
        <w:t>附件</w:t>
      </w:r>
      <w:r>
        <w:rPr>
          <w:rFonts w:ascii="仿宋_GB2312" w:eastAsia="仿宋_GB2312" w:hAnsi="宋体" w:hint="eastAsia"/>
          <w:sz w:val="28"/>
          <w:szCs w:val="28"/>
        </w:rPr>
        <w:t>3</w:t>
      </w:r>
    </w:p>
    <w:p w:rsidR="00871B2C" w:rsidRPr="00871B2C" w:rsidRDefault="00871B2C" w:rsidP="00871B2C">
      <w:pPr>
        <w:pStyle w:val="ad"/>
        <w:spacing w:after="60" w:line="500" w:lineRule="exact"/>
        <w:ind w:left="181" w:hangingChars="50" w:hanging="181"/>
        <w:jc w:val="center"/>
        <w:rPr>
          <w:rFonts w:asciiTheme="majorEastAsia" w:eastAsiaTheme="majorEastAsia" w:hAnsiTheme="majorEastAsia" w:cstheme="majorEastAsia"/>
          <w:b/>
          <w:sz w:val="36"/>
          <w:szCs w:val="36"/>
        </w:rPr>
      </w:pPr>
      <w:proofErr w:type="gramStart"/>
      <w:r w:rsidRPr="00871B2C">
        <w:rPr>
          <w:rFonts w:ascii="宋体" w:eastAsia="宋体" w:hAnsi="宋体" w:cs="宋体" w:hint="eastAsia"/>
          <w:b/>
          <w:sz w:val="36"/>
          <w:szCs w:val="36"/>
        </w:rPr>
        <w:t>供应商反商业</w:t>
      </w:r>
      <w:proofErr w:type="gramEnd"/>
      <w:r w:rsidRPr="00871B2C">
        <w:rPr>
          <w:rFonts w:ascii="宋体" w:eastAsia="宋体" w:hAnsi="宋体" w:cs="宋体" w:hint="eastAsia"/>
          <w:b/>
          <w:sz w:val="36"/>
          <w:szCs w:val="36"/>
        </w:rPr>
        <w:t>贿赂承诺书</w:t>
      </w:r>
    </w:p>
    <w:p w:rsidR="00871B2C" w:rsidRPr="00871B2C" w:rsidRDefault="00871B2C" w:rsidP="00871B2C">
      <w:pPr>
        <w:pStyle w:val="ad"/>
        <w:spacing w:after="60" w:line="500" w:lineRule="exact"/>
        <w:ind w:left="221" w:hangingChars="50" w:hanging="221"/>
        <w:jc w:val="center"/>
        <w:rPr>
          <w:rFonts w:ascii="宋体" w:eastAsia="宋体" w:hAnsi="宋体" w:cs="宋体"/>
          <w:b/>
          <w:sz w:val="44"/>
          <w:szCs w:val="44"/>
        </w:rPr>
      </w:pPr>
    </w:p>
    <w:p w:rsidR="00871B2C" w:rsidRDefault="00871B2C" w:rsidP="00871B2C">
      <w:pPr>
        <w:spacing w:line="500" w:lineRule="exact"/>
        <w:jc w:val="center"/>
        <w:rPr>
          <w:rFonts w:ascii="仿宋_GB2312" w:eastAsia="仿宋_GB2312"/>
          <w:b/>
          <w:sz w:val="32"/>
          <w:szCs w:val="32"/>
        </w:rPr>
      </w:pPr>
    </w:p>
    <w:p w:rsidR="00871B2C" w:rsidRPr="00871B2C" w:rsidRDefault="00871B2C" w:rsidP="00871B2C">
      <w:pPr>
        <w:spacing w:line="500" w:lineRule="exact"/>
        <w:rPr>
          <w:rFonts w:ascii="仿宋" w:eastAsia="仿宋" w:hAnsi="仿宋" w:cs="仿宋"/>
          <w:sz w:val="28"/>
          <w:szCs w:val="28"/>
        </w:rPr>
      </w:pPr>
      <w:r w:rsidRPr="00871B2C">
        <w:rPr>
          <w:rFonts w:ascii="仿宋" w:eastAsia="仿宋" w:hAnsi="仿宋" w:cs="仿宋" w:hint="eastAsia"/>
          <w:sz w:val="28"/>
          <w:szCs w:val="28"/>
        </w:rPr>
        <w:t xml:space="preserve">供应商名称：                 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 w:rsidRPr="00871B2C">
        <w:rPr>
          <w:rFonts w:ascii="仿宋" w:eastAsia="仿宋" w:hAnsi="仿宋" w:cs="仿宋" w:hint="eastAsia"/>
          <w:sz w:val="28"/>
          <w:szCs w:val="28"/>
        </w:rPr>
        <w:t xml:space="preserve"> 责任人：</w:t>
      </w:r>
    </w:p>
    <w:p w:rsidR="00871B2C" w:rsidRPr="00871B2C" w:rsidRDefault="00871B2C" w:rsidP="00871B2C">
      <w:pPr>
        <w:spacing w:line="500" w:lineRule="exact"/>
        <w:rPr>
          <w:rFonts w:ascii="仿宋" w:eastAsia="仿宋" w:hAnsi="仿宋" w:cs="仿宋"/>
          <w:sz w:val="28"/>
          <w:szCs w:val="28"/>
        </w:rPr>
      </w:pPr>
      <w:r w:rsidRPr="00871B2C">
        <w:rPr>
          <w:rFonts w:ascii="仿宋" w:eastAsia="仿宋" w:hAnsi="仿宋" w:cs="仿宋" w:hint="eastAsia"/>
          <w:sz w:val="28"/>
          <w:szCs w:val="28"/>
        </w:rPr>
        <w:t xml:space="preserve">地址：                        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 w:rsidRPr="00871B2C">
        <w:rPr>
          <w:rFonts w:ascii="仿宋" w:eastAsia="仿宋" w:hAnsi="仿宋" w:cs="仿宋" w:hint="eastAsia"/>
          <w:sz w:val="28"/>
          <w:szCs w:val="28"/>
        </w:rPr>
        <w:t>联系电话：</w:t>
      </w:r>
    </w:p>
    <w:p w:rsidR="00871B2C" w:rsidRPr="00871B2C" w:rsidRDefault="00871B2C" w:rsidP="00871B2C">
      <w:pPr>
        <w:spacing w:line="500" w:lineRule="exact"/>
        <w:rPr>
          <w:rFonts w:ascii="仿宋" w:eastAsia="仿宋" w:hAnsi="仿宋" w:cs="仿宋"/>
          <w:sz w:val="28"/>
          <w:szCs w:val="28"/>
        </w:rPr>
      </w:pPr>
      <w:r w:rsidRPr="00871B2C">
        <w:rPr>
          <w:rFonts w:ascii="仿宋" w:eastAsia="仿宋" w:hAnsi="仿宋" w:cs="仿宋" w:hint="eastAsia"/>
          <w:sz w:val="28"/>
          <w:szCs w:val="28"/>
        </w:rPr>
        <w:t xml:space="preserve">    为制止商业贿赂行为，维护双方共同的合法权益，维护公平公正公开的竞争环境，签订</w:t>
      </w:r>
      <w:proofErr w:type="gramStart"/>
      <w:r w:rsidRPr="00871B2C">
        <w:rPr>
          <w:rFonts w:ascii="仿宋" w:eastAsia="仿宋" w:hAnsi="仿宋" w:cs="仿宋" w:hint="eastAsia"/>
          <w:sz w:val="28"/>
          <w:szCs w:val="28"/>
        </w:rPr>
        <w:t>本承诺</w:t>
      </w:r>
      <w:proofErr w:type="gramEnd"/>
      <w:r w:rsidRPr="00871B2C">
        <w:rPr>
          <w:rFonts w:ascii="仿宋" w:eastAsia="仿宋" w:hAnsi="仿宋" w:cs="仿宋" w:hint="eastAsia"/>
          <w:sz w:val="28"/>
          <w:szCs w:val="28"/>
        </w:rPr>
        <w:t>书。</w:t>
      </w:r>
    </w:p>
    <w:p w:rsidR="00871B2C" w:rsidRPr="00871B2C" w:rsidRDefault="00871B2C" w:rsidP="00871B2C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871B2C">
        <w:rPr>
          <w:rFonts w:ascii="仿宋" w:eastAsia="仿宋" w:hAnsi="仿宋" w:cs="仿宋" w:hint="eastAsia"/>
          <w:sz w:val="28"/>
          <w:szCs w:val="28"/>
        </w:rPr>
        <w:t>一、在与贵方业务往来中承诺如下：</w:t>
      </w:r>
    </w:p>
    <w:p w:rsidR="00871B2C" w:rsidRPr="00871B2C" w:rsidRDefault="00871B2C" w:rsidP="00871B2C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871B2C">
        <w:rPr>
          <w:rFonts w:ascii="仿宋" w:eastAsia="仿宋" w:hAnsi="仿宋" w:cs="仿宋" w:hint="eastAsia"/>
          <w:sz w:val="28"/>
          <w:szCs w:val="28"/>
        </w:rPr>
        <w:t>（一）不以股权、金钱方式（包括现金、银行卡、有价证券、购物卡、提货单、娱乐场所会员卡、打折卡、代币</w:t>
      </w:r>
      <w:proofErr w:type="gramStart"/>
      <w:r w:rsidRPr="00871B2C">
        <w:rPr>
          <w:rFonts w:ascii="仿宋" w:eastAsia="仿宋" w:hAnsi="仿宋" w:cs="仿宋" w:hint="eastAsia"/>
          <w:sz w:val="28"/>
          <w:szCs w:val="28"/>
        </w:rPr>
        <w:t>券</w:t>
      </w:r>
      <w:proofErr w:type="gramEnd"/>
      <w:r w:rsidRPr="00871B2C">
        <w:rPr>
          <w:rFonts w:ascii="仿宋" w:eastAsia="仿宋" w:hAnsi="仿宋" w:cs="仿宋" w:hint="eastAsia"/>
          <w:sz w:val="28"/>
          <w:szCs w:val="28"/>
        </w:rPr>
        <w:t>证券等）贿赂贵方业务人员和管理人员。</w:t>
      </w:r>
    </w:p>
    <w:p w:rsidR="00871B2C" w:rsidRPr="00871B2C" w:rsidRDefault="00871B2C" w:rsidP="00871B2C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871B2C">
        <w:rPr>
          <w:rFonts w:ascii="仿宋" w:eastAsia="仿宋" w:hAnsi="仿宋" w:cs="仿宋" w:hint="eastAsia"/>
          <w:sz w:val="28"/>
          <w:szCs w:val="28"/>
        </w:rPr>
        <w:t>（二）不以实物方式（包括家电、设备、健身器材、汽车、住房等实物）贿赂贵方业务人员和管理人员。</w:t>
      </w:r>
    </w:p>
    <w:p w:rsidR="00871B2C" w:rsidRPr="00871B2C" w:rsidRDefault="00871B2C" w:rsidP="00871B2C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871B2C">
        <w:rPr>
          <w:rFonts w:ascii="仿宋" w:eastAsia="仿宋" w:hAnsi="仿宋" w:cs="仿宋" w:hint="eastAsia"/>
          <w:sz w:val="28"/>
          <w:szCs w:val="28"/>
        </w:rPr>
        <w:t>（三）不以消费方式（包括娱乐消费、旅游、国内或国外考察等方式）贿赂贵方业务人员和管理人员。</w:t>
      </w:r>
    </w:p>
    <w:p w:rsidR="00871B2C" w:rsidRPr="00871B2C" w:rsidRDefault="00871B2C" w:rsidP="00871B2C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871B2C">
        <w:rPr>
          <w:rFonts w:ascii="仿宋" w:eastAsia="仿宋" w:hAnsi="仿宋" w:cs="仿宋" w:hint="eastAsia"/>
          <w:sz w:val="28"/>
          <w:szCs w:val="28"/>
        </w:rPr>
        <w:t>（四）不以其他任何方式（包括以朋友名义提供各种好处、活动抽奖、打牌中故意输钱、性贿赂等方式）贿赂贵方业务人员和管理人员。</w:t>
      </w:r>
    </w:p>
    <w:p w:rsidR="00871B2C" w:rsidRPr="00871B2C" w:rsidRDefault="00871B2C" w:rsidP="00871B2C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871B2C">
        <w:rPr>
          <w:rFonts w:ascii="仿宋" w:eastAsia="仿宋" w:hAnsi="仿宋" w:cs="仿宋" w:hint="eastAsia"/>
          <w:sz w:val="28"/>
          <w:szCs w:val="28"/>
        </w:rPr>
        <w:t>二、如违反以上任</w:t>
      </w:r>
      <w:proofErr w:type="gramStart"/>
      <w:r w:rsidRPr="00871B2C">
        <w:rPr>
          <w:rFonts w:ascii="仿宋" w:eastAsia="仿宋" w:hAnsi="仿宋" w:cs="仿宋" w:hint="eastAsia"/>
          <w:sz w:val="28"/>
          <w:szCs w:val="28"/>
        </w:rPr>
        <w:t>一</w:t>
      </w:r>
      <w:proofErr w:type="gramEnd"/>
      <w:r w:rsidRPr="00871B2C">
        <w:rPr>
          <w:rFonts w:ascii="仿宋" w:eastAsia="仿宋" w:hAnsi="仿宋" w:cs="仿宋" w:hint="eastAsia"/>
          <w:sz w:val="28"/>
          <w:szCs w:val="28"/>
        </w:rPr>
        <w:t>承诺，同意贵方解除合同并将我方列为不与合作供应商黑名单，由此造成的一切损失由我方承担及赔偿，触犯法律的承担相应的法律责任。</w:t>
      </w:r>
    </w:p>
    <w:p w:rsidR="00871B2C" w:rsidRPr="00871B2C" w:rsidRDefault="00871B2C" w:rsidP="00871B2C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871B2C">
        <w:rPr>
          <w:rFonts w:ascii="仿宋" w:eastAsia="仿宋" w:hAnsi="仿宋" w:cs="仿宋" w:hint="eastAsia"/>
          <w:sz w:val="28"/>
          <w:szCs w:val="28"/>
        </w:rPr>
        <w:t>三、如贵方人员向我方索取好处或贿赂，我方将及时向贵方纪检监察机构或上级纪检监察机构投诉。</w:t>
      </w:r>
    </w:p>
    <w:p w:rsidR="00871B2C" w:rsidRPr="00871B2C" w:rsidRDefault="00871B2C" w:rsidP="00871B2C">
      <w:pPr>
        <w:spacing w:line="500" w:lineRule="exact"/>
        <w:rPr>
          <w:rFonts w:ascii="仿宋" w:eastAsia="仿宋" w:hAnsi="仿宋" w:cs="仿宋"/>
          <w:sz w:val="28"/>
          <w:szCs w:val="28"/>
        </w:rPr>
      </w:pPr>
    </w:p>
    <w:p w:rsidR="00871B2C" w:rsidRPr="00871B2C" w:rsidRDefault="00871B2C" w:rsidP="00871B2C">
      <w:pPr>
        <w:spacing w:line="500" w:lineRule="exact"/>
        <w:rPr>
          <w:rFonts w:ascii="仿宋" w:eastAsia="仿宋" w:hAnsi="仿宋" w:cs="仿宋"/>
          <w:sz w:val="28"/>
          <w:szCs w:val="28"/>
        </w:rPr>
      </w:pPr>
      <w:r w:rsidRPr="00871B2C">
        <w:rPr>
          <w:rFonts w:ascii="仿宋" w:eastAsia="仿宋" w:hAnsi="仿宋" w:cs="仿宋" w:hint="eastAsia"/>
          <w:sz w:val="28"/>
          <w:szCs w:val="28"/>
        </w:rPr>
        <w:t xml:space="preserve">                        供应商代表签字：</w:t>
      </w:r>
    </w:p>
    <w:p w:rsidR="00871B2C" w:rsidRPr="00871B2C" w:rsidRDefault="00871B2C" w:rsidP="00871B2C">
      <w:pPr>
        <w:spacing w:line="500" w:lineRule="exact"/>
        <w:rPr>
          <w:rFonts w:ascii="仿宋" w:eastAsia="仿宋" w:hAnsi="仿宋" w:cs="仿宋"/>
          <w:sz w:val="28"/>
          <w:szCs w:val="28"/>
        </w:rPr>
      </w:pPr>
      <w:r w:rsidRPr="00871B2C">
        <w:rPr>
          <w:rFonts w:ascii="仿宋" w:eastAsia="仿宋" w:hAnsi="仿宋" w:cs="仿宋" w:hint="eastAsia"/>
          <w:sz w:val="28"/>
          <w:szCs w:val="28"/>
        </w:rPr>
        <w:t xml:space="preserve">                        公司印章：</w:t>
      </w:r>
    </w:p>
    <w:p w:rsidR="00871B2C" w:rsidRPr="00871B2C" w:rsidRDefault="00871B2C" w:rsidP="00871B2C">
      <w:pPr>
        <w:spacing w:line="500" w:lineRule="exact"/>
        <w:rPr>
          <w:rFonts w:ascii="仿宋" w:eastAsia="仿宋" w:hAnsi="仿宋" w:cs="仿宋"/>
          <w:sz w:val="28"/>
          <w:szCs w:val="28"/>
        </w:rPr>
      </w:pPr>
      <w:r w:rsidRPr="00871B2C">
        <w:rPr>
          <w:rFonts w:ascii="仿宋" w:eastAsia="仿宋" w:hAnsi="仿宋" w:cs="仿宋" w:hint="eastAsia"/>
          <w:sz w:val="28"/>
          <w:szCs w:val="28"/>
        </w:rPr>
        <w:t xml:space="preserve">                        日期：</w:t>
      </w:r>
    </w:p>
    <w:p w:rsidR="00AC4AEC" w:rsidRPr="00871B2C" w:rsidRDefault="00AC4AEC" w:rsidP="000C3611">
      <w:pPr>
        <w:spacing w:line="500" w:lineRule="exact"/>
        <w:ind w:firstLine="540"/>
        <w:jc w:val="left"/>
        <w:rPr>
          <w:rFonts w:ascii="仿宋" w:eastAsia="仿宋" w:hAnsi="仿宋" w:cs="仿宋"/>
          <w:sz w:val="28"/>
          <w:szCs w:val="28"/>
        </w:rPr>
      </w:pPr>
    </w:p>
    <w:p w:rsidR="00A62E2D" w:rsidRDefault="00871B2C" w:rsidP="000C3611">
      <w:pPr>
        <w:spacing w:line="500" w:lineRule="exact"/>
        <w:ind w:right="-389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lastRenderedPageBreak/>
        <w:t>附件</w:t>
      </w:r>
      <w:r w:rsidR="00703AE9">
        <w:rPr>
          <w:rFonts w:ascii="仿宋_GB2312" w:eastAsia="仿宋_GB2312" w:hAnsi="宋体" w:hint="eastAsia"/>
          <w:sz w:val="28"/>
        </w:rPr>
        <w:t>4</w:t>
      </w:r>
    </w:p>
    <w:tbl>
      <w:tblPr>
        <w:tblW w:w="10080" w:type="dxa"/>
        <w:tblInd w:w="93" w:type="dxa"/>
        <w:tblLook w:val="04A0"/>
      </w:tblPr>
      <w:tblGrid>
        <w:gridCol w:w="2645"/>
        <w:gridCol w:w="1790"/>
        <w:gridCol w:w="1607"/>
        <w:gridCol w:w="2067"/>
        <w:gridCol w:w="1971"/>
      </w:tblGrid>
      <w:tr w:rsidR="00703AE9" w:rsidRPr="00703AE9" w:rsidTr="00703AE9">
        <w:trPr>
          <w:trHeight w:val="705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AE9" w:rsidRPr="00703AE9" w:rsidRDefault="00703AE9" w:rsidP="00703AE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703AE9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供应商信息表</w:t>
            </w:r>
          </w:p>
        </w:tc>
      </w:tr>
      <w:tr w:rsidR="00703AE9" w:rsidRPr="00703AE9" w:rsidTr="00703AE9">
        <w:trPr>
          <w:trHeight w:val="570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E9" w:rsidRPr="00703AE9" w:rsidRDefault="00703AE9" w:rsidP="00703AE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03A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供应商名称</w:t>
            </w:r>
          </w:p>
        </w:tc>
        <w:tc>
          <w:tcPr>
            <w:tcW w:w="74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E9" w:rsidRPr="00703AE9" w:rsidRDefault="00703AE9" w:rsidP="00703AE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03A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03AE9" w:rsidRPr="00703AE9" w:rsidTr="00703AE9">
        <w:trPr>
          <w:trHeight w:val="54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E9" w:rsidRPr="00703AE9" w:rsidRDefault="00703AE9" w:rsidP="00703AE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03A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注册地址</w:t>
            </w:r>
          </w:p>
        </w:tc>
        <w:tc>
          <w:tcPr>
            <w:tcW w:w="74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E9" w:rsidRPr="00703AE9" w:rsidRDefault="00703AE9" w:rsidP="00703AE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03A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03AE9" w:rsidRPr="00703AE9" w:rsidTr="00703AE9">
        <w:trPr>
          <w:trHeight w:val="48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E9" w:rsidRPr="00703AE9" w:rsidRDefault="00703AE9" w:rsidP="00703AE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03A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注册资本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E9" w:rsidRPr="00703AE9" w:rsidRDefault="00703AE9" w:rsidP="00703A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</w:t>
            </w:r>
            <w:r w:rsidRPr="00703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万元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E9" w:rsidRPr="00703AE9" w:rsidRDefault="00703AE9" w:rsidP="00703AE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03A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法定代表人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E9" w:rsidRPr="00703AE9" w:rsidRDefault="00703AE9" w:rsidP="00703A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3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03AE9" w:rsidRPr="00703AE9" w:rsidTr="00703AE9">
        <w:trPr>
          <w:trHeight w:val="569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E9" w:rsidRPr="00703AE9" w:rsidRDefault="00703AE9" w:rsidP="00703AE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03A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社会统一信用代码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E9" w:rsidRPr="00703AE9" w:rsidRDefault="00703AE9" w:rsidP="00703AE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03A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E9" w:rsidRPr="00703AE9" w:rsidRDefault="00703AE9" w:rsidP="00703AE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03A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纳税人性质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E9" w:rsidRPr="00703AE9" w:rsidRDefault="00703AE9" w:rsidP="00703A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3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 一般纳税人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E9" w:rsidRPr="00703AE9" w:rsidRDefault="00703AE9" w:rsidP="00703A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3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 小规模纳税人</w:t>
            </w:r>
          </w:p>
        </w:tc>
      </w:tr>
      <w:tr w:rsidR="00703AE9" w:rsidRPr="00703AE9" w:rsidTr="00703AE9">
        <w:trPr>
          <w:trHeight w:val="480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E9" w:rsidRPr="00703AE9" w:rsidRDefault="00703AE9" w:rsidP="00703AE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03A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3AE9" w:rsidRPr="00703AE9" w:rsidRDefault="00703AE9" w:rsidP="00703AE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03A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E9" w:rsidRPr="00703AE9" w:rsidRDefault="00703AE9" w:rsidP="00703AE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03A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3AE9" w:rsidRPr="00703AE9" w:rsidRDefault="00703AE9" w:rsidP="00703A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3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03AE9" w:rsidRPr="00703AE9" w:rsidTr="00703AE9">
        <w:trPr>
          <w:trHeight w:val="480"/>
        </w:trPr>
        <w:tc>
          <w:tcPr>
            <w:tcW w:w="2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E9" w:rsidRPr="00703AE9" w:rsidRDefault="00703AE9" w:rsidP="00703AE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03A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供应</w:t>
            </w:r>
            <w:proofErr w:type="gramStart"/>
            <w:r w:rsidRPr="00703A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商类型</w:t>
            </w:r>
            <w:proofErr w:type="gramEnd"/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E9" w:rsidRPr="00703AE9" w:rsidRDefault="00703AE9" w:rsidP="00703A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3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 制造商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E9" w:rsidRPr="00703AE9" w:rsidRDefault="00703AE9" w:rsidP="00703A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3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 代理商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E9" w:rsidRPr="00703AE9" w:rsidRDefault="00703AE9" w:rsidP="00703A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3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 施工方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E9" w:rsidRPr="00703AE9" w:rsidRDefault="00703AE9" w:rsidP="00703A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3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□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承租方</w:t>
            </w:r>
          </w:p>
        </w:tc>
      </w:tr>
      <w:tr w:rsidR="00703AE9" w:rsidRPr="00703AE9" w:rsidTr="00703AE9">
        <w:trPr>
          <w:trHeight w:val="390"/>
        </w:trPr>
        <w:tc>
          <w:tcPr>
            <w:tcW w:w="2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E9" w:rsidRPr="00703AE9" w:rsidRDefault="00703AE9" w:rsidP="00703AE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03A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公司简介</w:t>
            </w:r>
          </w:p>
        </w:tc>
        <w:tc>
          <w:tcPr>
            <w:tcW w:w="74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3AE9" w:rsidRPr="00703AE9" w:rsidRDefault="00703AE9" w:rsidP="00703AE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03A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03AE9" w:rsidRPr="00703AE9" w:rsidTr="00703AE9">
        <w:trPr>
          <w:trHeight w:val="390"/>
        </w:trPr>
        <w:tc>
          <w:tcPr>
            <w:tcW w:w="2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3AE9" w:rsidRPr="00703AE9" w:rsidRDefault="00703AE9" w:rsidP="00703AE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AE9" w:rsidRPr="00703AE9" w:rsidRDefault="00703AE9" w:rsidP="00703AE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703AE9" w:rsidRPr="00703AE9" w:rsidTr="00703AE9">
        <w:trPr>
          <w:trHeight w:val="390"/>
        </w:trPr>
        <w:tc>
          <w:tcPr>
            <w:tcW w:w="2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3AE9" w:rsidRPr="00703AE9" w:rsidRDefault="00703AE9" w:rsidP="00703AE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AE9" w:rsidRPr="00703AE9" w:rsidRDefault="00703AE9" w:rsidP="00703AE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703AE9" w:rsidRPr="00703AE9" w:rsidTr="00703AE9">
        <w:trPr>
          <w:trHeight w:val="390"/>
        </w:trPr>
        <w:tc>
          <w:tcPr>
            <w:tcW w:w="2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3AE9" w:rsidRPr="00703AE9" w:rsidRDefault="00703AE9" w:rsidP="00703AE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AE9" w:rsidRPr="00703AE9" w:rsidRDefault="00703AE9" w:rsidP="00703AE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703AE9" w:rsidRPr="00703AE9" w:rsidTr="00703AE9">
        <w:trPr>
          <w:trHeight w:val="1339"/>
        </w:trPr>
        <w:tc>
          <w:tcPr>
            <w:tcW w:w="2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3AE9" w:rsidRPr="00703AE9" w:rsidRDefault="00703AE9" w:rsidP="00703AE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AE9" w:rsidRPr="00703AE9" w:rsidRDefault="00703AE9" w:rsidP="00703AE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703AE9" w:rsidRPr="00703AE9" w:rsidTr="00703AE9">
        <w:trPr>
          <w:trHeight w:val="465"/>
        </w:trPr>
        <w:tc>
          <w:tcPr>
            <w:tcW w:w="2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E9" w:rsidRPr="00703AE9" w:rsidRDefault="00703AE9" w:rsidP="00703AE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03A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公司主要资质</w:t>
            </w:r>
          </w:p>
        </w:tc>
        <w:tc>
          <w:tcPr>
            <w:tcW w:w="74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3AE9" w:rsidRPr="00703AE9" w:rsidRDefault="00703AE9" w:rsidP="00703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3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703AE9" w:rsidRPr="00703AE9" w:rsidTr="00703AE9">
        <w:trPr>
          <w:trHeight w:val="465"/>
        </w:trPr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3AE9" w:rsidRPr="00703AE9" w:rsidRDefault="00703AE9" w:rsidP="00703AE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3AE9" w:rsidRPr="00703AE9" w:rsidRDefault="00703AE9" w:rsidP="00703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3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703AE9" w:rsidRPr="00703AE9" w:rsidTr="00703AE9">
        <w:trPr>
          <w:trHeight w:val="465"/>
        </w:trPr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3AE9" w:rsidRPr="00703AE9" w:rsidRDefault="00703AE9" w:rsidP="00703AE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3AE9" w:rsidRPr="00703AE9" w:rsidRDefault="00703AE9" w:rsidP="00703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3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703AE9" w:rsidRPr="00703AE9" w:rsidTr="00703AE9">
        <w:trPr>
          <w:trHeight w:val="465"/>
        </w:trPr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3AE9" w:rsidRPr="00703AE9" w:rsidRDefault="00703AE9" w:rsidP="00703AE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3AE9" w:rsidRPr="00703AE9" w:rsidRDefault="00703AE9" w:rsidP="00703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3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703AE9" w:rsidRPr="00703AE9" w:rsidTr="00703AE9">
        <w:trPr>
          <w:trHeight w:val="465"/>
        </w:trPr>
        <w:tc>
          <w:tcPr>
            <w:tcW w:w="2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E9" w:rsidRPr="00703AE9" w:rsidRDefault="00703AE9" w:rsidP="00703AE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03A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主要服务品类</w:t>
            </w:r>
          </w:p>
        </w:tc>
        <w:tc>
          <w:tcPr>
            <w:tcW w:w="74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3AE9" w:rsidRPr="00703AE9" w:rsidRDefault="00703AE9" w:rsidP="00703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3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703AE9" w:rsidRPr="00703AE9" w:rsidTr="00703AE9">
        <w:trPr>
          <w:trHeight w:val="465"/>
        </w:trPr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3AE9" w:rsidRPr="00703AE9" w:rsidRDefault="00703AE9" w:rsidP="00703AE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3AE9" w:rsidRPr="00703AE9" w:rsidRDefault="00703AE9" w:rsidP="00703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3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703AE9" w:rsidRPr="00703AE9" w:rsidTr="00703AE9">
        <w:trPr>
          <w:trHeight w:val="465"/>
        </w:trPr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3AE9" w:rsidRPr="00703AE9" w:rsidRDefault="00703AE9" w:rsidP="00703AE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3AE9" w:rsidRPr="00703AE9" w:rsidRDefault="00703AE9" w:rsidP="00703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3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703AE9" w:rsidRPr="00703AE9" w:rsidTr="00703AE9">
        <w:trPr>
          <w:trHeight w:val="465"/>
        </w:trPr>
        <w:tc>
          <w:tcPr>
            <w:tcW w:w="2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3AE9" w:rsidRPr="00703AE9" w:rsidRDefault="00703AE9" w:rsidP="00703AE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3AE9" w:rsidRPr="00703AE9" w:rsidRDefault="00703AE9" w:rsidP="00703A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3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703AE9" w:rsidRPr="00703AE9" w:rsidTr="00703AE9">
        <w:trPr>
          <w:trHeight w:val="465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E9" w:rsidRPr="00703AE9" w:rsidRDefault="00703AE9" w:rsidP="00703AE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03AE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是否有过合作经历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AE9" w:rsidRPr="00703AE9" w:rsidRDefault="00703AE9" w:rsidP="00703AE9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3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  是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3AE9" w:rsidRPr="00703AE9" w:rsidRDefault="00703AE9" w:rsidP="00703AE9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3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□  否</w:t>
            </w:r>
          </w:p>
        </w:tc>
      </w:tr>
      <w:tr w:rsidR="00703AE9" w:rsidRPr="00703AE9" w:rsidTr="00703AE9">
        <w:trPr>
          <w:trHeight w:val="484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AE9" w:rsidRPr="00703AE9" w:rsidRDefault="00703AE9" w:rsidP="00703AE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03AE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文件接收邮箱</w:t>
            </w:r>
          </w:p>
        </w:tc>
        <w:tc>
          <w:tcPr>
            <w:tcW w:w="74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3AE9" w:rsidRPr="00703AE9" w:rsidRDefault="00703AE9" w:rsidP="00703A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3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03AE9" w:rsidRPr="00703AE9" w:rsidTr="00703AE9">
        <w:trPr>
          <w:trHeight w:val="1172"/>
        </w:trPr>
        <w:tc>
          <w:tcPr>
            <w:tcW w:w="2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AE9" w:rsidRPr="00703AE9" w:rsidRDefault="00703AE9" w:rsidP="00703AE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其他备注</w:t>
            </w:r>
          </w:p>
        </w:tc>
        <w:tc>
          <w:tcPr>
            <w:tcW w:w="74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3AE9" w:rsidRPr="00703AE9" w:rsidRDefault="00703AE9" w:rsidP="00703A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03AE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871B2C" w:rsidRDefault="00871B2C" w:rsidP="000C3611">
      <w:pPr>
        <w:spacing w:line="500" w:lineRule="exact"/>
        <w:ind w:right="-389"/>
        <w:rPr>
          <w:rFonts w:ascii="仿宋_GB2312" w:eastAsia="仿宋_GB2312" w:hAnsi="宋体"/>
          <w:sz w:val="28"/>
        </w:rPr>
      </w:pPr>
    </w:p>
    <w:p w:rsidR="00C639B2" w:rsidRDefault="00C639B2" w:rsidP="000C3611">
      <w:pPr>
        <w:spacing w:line="500" w:lineRule="exact"/>
        <w:ind w:right="-389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lastRenderedPageBreak/>
        <w:t>附件5</w:t>
      </w:r>
    </w:p>
    <w:p w:rsidR="00C639B2" w:rsidRDefault="00C639B2" w:rsidP="000C3611">
      <w:pPr>
        <w:spacing w:line="500" w:lineRule="exact"/>
        <w:ind w:right="-389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196850</wp:posOffset>
            </wp:positionV>
            <wp:extent cx="5772150" cy="3810000"/>
            <wp:effectExtent l="19050" t="0" r="0" b="0"/>
            <wp:wrapNone/>
            <wp:docPr id="58206705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39B2" w:rsidRPr="00C639B2" w:rsidRDefault="00C639B2" w:rsidP="00C639B2">
      <w:pPr>
        <w:rPr>
          <w:rFonts w:ascii="仿宋_GB2312" w:eastAsia="仿宋_GB2312" w:hAnsi="宋体"/>
          <w:sz w:val="28"/>
        </w:rPr>
      </w:pPr>
    </w:p>
    <w:p w:rsidR="00C639B2" w:rsidRPr="00C639B2" w:rsidRDefault="00C639B2" w:rsidP="00C639B2">
      <w:pPr>
        <w:rPr>
          <w:rFonts w:ascii="仿宋_GB2312" w:eastAsia="仿宋_GB2312" w:hAnsi="宋体"/>
          <w:sz w:val="28"/>
        </w:rPr>
      </w:pPr>
    </w:p>
    <w:p w:rsidR="00C639B2" w:rsidRPr="00C639B2" w:rsidRDefault="00C639B2" w:rsidP="00C639B2">
      <w:pPr>
        <w:rPr>
          <w:rFonts w:ascii="仿宋_GB2312" w:eastAsia="仿宋_GB2312" w:hAnsi="宋体"/>
          <w:sz w:val="28"/>
        </w:rPr>
      </w:pPr>
    </w:p>
    <w:p w:rsidR="00C639B2" w:rsidRPr="00C639B2" w:rsidRDefault="00C639B2" w:rsidP="00C639B2">
      <w:pPr>
        <w:rPr>
          <w:rFonts w:ascii="仿宋_GB2312" w:eastAsia="仿宋_GB2312" w:hAnsi="宋体"/>
          <w:sz w:val="28"/>
        </w:rPr>
      </w:pPr>
    </w:p>
    <w:p w:rsidR="00C639B2" w:rsidRPr="00C639B2" w:rsidRDefault="00C639B2" w:rsidP="00C639B2">
      <w:pPr>
        <w:rPr>
          <w:rFonts w:ascii="仿宋_GB2312" w:eastAsia="仿宋_GB2312" w:hAnsi="宋体"/>
          <w:sz w:val="28"/>
        </w:rPr>
      </w:pPr>
    </w:p>
    <w:p w:rsidR="00C639B2" w:rsidRPr="00C639B2" w:rsidRDefault="00C639B2" w:rsidP="00C639B2">
      <w:pPr>
        <w:rPr>
          <w:rFonts w:ascii="仿宋_GB2312" w:eastAsia="仿宋_GB2312" w:hAnsi="宋体"/>
          <w:sz w:val="28"/>
        </w:rPr>
      </w:pPr>
    </w:p>
    <w:p w:rsidR="00C639B2" w:rsidRPr="00C639B2" w:rsidRDefault="00C639B2" w:rsidP="00C639B2">
      <w:pPr>
        <w:rPr>
          <w:rFonts w:ascii="仿宋_GB2312" w:eastAsia="仿宋_GB2312" w:hAnsi="宋体"/>
          <w:sz w:val="28"/>
        </w:rPr>
      </w:pPr>
    </w:p>
    <w:p w:rsidR="00C639B2" w:rsidRDefault="00C639B2" w:rsidP="00C639B2">
      <w:pPr>
        <w:jc w:val="right"/>
        <w:rPr>
          <w:rFonts w:ascii="仿宋_GB2312" w:eastAsia="仿宋_GB2312" w:hAnsi="宋体"/>
          <w:sz w:val="28"/>
        </w:rPr>
      </w:pPr>
    </w:p>
    <w:p w:rsidR="00C639B2" w:rsidRDefault="00C639B2" w:rsidP="00C639B2">
      <w:pPr>
        <w:jc w:val="right"/>
        <w:rPr>
          <w:rFonts w:ascii="仿宋_GB2312" w:eastAsia="仿宋_GB2312" w:hAnsi="宋体"/>
          <w:sz w:val="28"/>
        </w:rPr>
      </w:pPr>
    </w:p>
    <w:p w:rsidR="00EA4CA8" w:rsidRDefault="00EA4CA8" w:rsidP="00C639B2">
      <w:pPr>
        <w:ind w:right="1120" w:firstLineChars="200" w:firstLine="560"/>
        <w:rPr>
          <w:rFonts w:ascii="仿宋" w:eastAsia="仿宋" w:hAnsi="仿宋" w:cs="仿宋"/>
          <w:sz w:val="28"/>
          <w:szCs w:val="28"/>
        </w:rPr>
      </w:pPr>
    </w:p>
    <w:p w:rsidR="00C639B2" w:rsidRPr="00EA4CA8" w:rsidRDefault="00C639B2" w:rsidP="00C639B2">
      <w:pPr>
        <w:ind w:right="1120" w:firstLineChars="200" w:firstLine="560"/>
        <w:rPr>
          <w:rFonts w:ascii="仿宋" w:eastAsia="仿宋" w:hAnsi="仿宋" w:cs="仿宋"/>
          <w:sz w:val="28"/>
          <w:szCs w:val="28"/>
        </w:rPr>
      </w:pPr>
      <w:r w:rsidRPr="00EA4CA8">
        <w:rPr>
          <w:rFonts w:ascii="仿宋" w:eastAsia="仿宋" w:hAnsi="仿宋" w:cs="仿宋" w:hint="eastAsia"/>
          <w:sz w:val="28"/>
          <w:szCs w:val="28"/>
        </w:rPr>
        <w:t>注：图中红线为输油管道路线，重型车辆不得经过碾压。</w:t>
      </w:r>
    </w:p>
    <w:p w:rsidR="00C639B2" w:rsidRDefault="00C639B2" w:rsidP="00C639B2">
      <w:pPr>
        <w:ind w:right="1120" w:firstLineChars="200" w:firstLine="560"/>
        <w:rPr>
          <w:rFonts w:ascii="仿宋" w:eastAsia="仿宋" w:hAnsi="仿宋" w:cs="仿宋"/>
          <w:sz w:val="28"/>
          <w:szCs w:val="28"/>
        </w:rPr>
      </w:pPr>
      <w:r w:rsidRPr="00EA4CA8">
        <w:rPr>
          <w:rFonts w:ascii="仿宋" w:eastAsia="仿宋" w:hAnsi="仿宋" w:cs="仿宋" w:hint="eastAsia"/>
          <w:sz w:val="28"/>
          <w:szCs w:val="28"/>
        </w:rPr>
        <w:t>地块位于市北区傍海中路7号，工业、仓储用地，房产证面积19992.3</w:t>
      </w:r>
      <w:r w:rsidR="00EA4CA8">
        <w:rPr>
          <w:rFonts w:ascii="仿宋" w:eastAsia="仿宋" w:hAnsi="仿宋" w:cs="仿宋" w:hint="eastAsia"/>
          <w:sz w:val="28"/>
          <w:szCs w:val="28"/>
        </w:rPr>
        <w:t xml:space="preserve"> m</w:t>
      </w:r>
      <w:r w:rsidR="00EA4CA8">
        <w:rPr>
          <w:rFonts w:ascii="宋体" w:hAnsi="宋体" w:cs="宋体" w:hint="eastAsia"/>
          <w:sz w:val="28"/>
          <w:szCs w:val="28"/>
        </w:rPr>
        <w:t>²</w:t>
      </w:r>
      <w:r w:rsidRPr="00EA4CA8">
        <w:rPr>
          <w:rFonts w:ascii="仿宋" w:eastAsia="仿宋" w:hAnsi="仿宋" w:cs="仿宋" w:hint="eastAsia"/>
          <w:sz w:val="28"/>
          <w:szCs w:val="28"/>
        </w:rPr>
        <w:t>，均已混凝土硬化。南侧建有1号厂房库（3076</w:t>
      </w:r>
      <w:r w:rsidR="00EA4CA8" w:rsidRPr="00EA4CA8">
        <w:rPr>
          <w:rFonts w:ascii="仿宋" w:eastAsia="仿宋" w:hAnsi="仿宋" w:cs="仿宋" w:hint="eastAsia"/>
          <w:sz w:val="28"/>
          <w:szCs w:val="28"/>
        </w:rPr>
        <w:t xml:space="preserve"> </w:t>
      </w:r>
      <w:r w:rsidR="00EA4CA8">
        <w:rPr>
          <w:rFonts w:ascii="仿宋" w:eastAsia="仿宋" w:hAnsi="仿宋" w:cs="仿宋" w:hint="eastAsia"/>
          <w:sz w:val="28"/>
          <w:szCs w:val="28"/>
        </w:rPr>
        <w:t>m</w:t>
      </w:r>
      <w:r w:rsidR="00EA4CA8">
        <w:rPr>
          <w:rFonts w:ascii="宋体" w:hAnsi="宋体" w:cs="宋体" w:hint="eastAsia"/>
          <w:sz w:val="28"/>
          <w:szCs w:val="28"/>
        </w:rPr>
        <w:t>²</w:t>
      </w:r>
      <w:r w:rsidRPr="00EA4CA8">
        <w:rPr>
          <w:rFonts w:ascii="仿宋" w:eastAsia="仿宋" w:hAnsi="仿宋" w:cs="仿宋" w:hint="eastAsia"/>
          <w:sz w:val="28"/>
          <w:szCs w:val="28"/>
        </w:rPr>
        <w:t>）、2号厂房库（4000</w:t>
      </w:r>
      <w:r w:rsidR="00EA4CA8" w:rsidRPr="00EA4CA8">
        <w:rPr>
          <w:rFonts w:ascii="仿宋" w:eastAsia="仿宋" w:hAnsi="仿宋" w:cs="仿宋" w:hint="eastAsia"/>
          <w:sz w:val="28"/>
          <w:szCs w:val="28"/>
        </w:rPr>
        <w:t xml:space="preserve"> </w:t>
      </w:r>
      <w:r w:rsidR="00EA4CA8">
        <w:rPr>
          <w:rFonts w:ascii="仿宋" w:eastAsia="仿宋" w:hAnsi="仿宋" w:cs="仿宋" w:hint="eastAsia"/>
          <w:sz w:val="28"/>
          <w:szCs w:val="28"/>
        </w:rPr>
        <w:t>m</w:t>
      </w:r>
      <w:r w:rsidR="00EA4CA8">
        <w:rPr>
          <w:rFonts w:ascii="宋体" w:hAnsi="宋体" w:cs="宋体" w:hint="eastAsia"/>
          <w:sz w:val="28"/>
          <w:szCs w:val="28"/>
        </w:rPr>
        <w:t>²</w:t>
      </w:r>
      <w:r w:rsidRPr="00EA4CA8">
        <w:rPr>
          <w:rFonts w:ascii="仿宋" w:eastAsia="仿宋" w:hAnsi="仿宋" w:cs="仿宋" w:hint="eastAsia"/>
          <w:sz w:val="28"/>
          <w:szCs w:val="28"/>
        </w:rPr>
        <w:t>），另有附属设施传达室、变电站等</w:t>
      </w:r>
      <w:r w:rsidR="00EA4CA8">
        <w:rPr>
          <w:rFonts w:ascii="仿宋" w:eastAsia="仿宋" w:hAnsi="仿宋" w:cs="仿宋" w:hint="eastAsia"/>
          <w:sz w:val="28"/>
          <w:szCs w:val="28"/>
        </w:rPr>
        <w:t>地面</w:t>
      </w:r>
      <w:r w:rsidRPr="00EA4CA8">
        <w:rPr>
          <w:rFonts w:ascii="仿宋" w:eastAsia="仿宋" w:hAnsi="仿宋" w:cs="仿宋" w:hint="eastAsia"/>
          <w:sz w:val="28"/>
          <w:szCs w:val="28"/>
        </w:rPr>
        <w:t>建筑。</w:t>
      </w:r>
    </w:p>
    <w:p w:rsidR="00735FAA" w:rsidRPr="00735FAA" w:rsidRDefault="00735FAA" w:rsidP="00C639B2">
      <w:pPr>
        <w:ind w:right="1120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仓库不可使用，不对外出租，承租方需担负整个场区的安全管理责任。</w:t>
      </w:r>
    </w:p>
    <w:p w:rsidR="00C639B2" w:rsidRPr="00EA4CA8" w:rsidRDefault="00C639B2" w:rsidP="00C639B2">
      <w:pPr>
        <w:rPr>
          <w:rFonts w:ascii="仿宋" w:eastAsia="仿宋" w:hAnsi="仿宋" w:cs="仿宋"/>
          <w:sz w:val="28"/>
          <w:szCs w:val="28"/>
        </w:rPr>
      </w:pPr>
    </w:p>
    <w:p w:rsidR="00C639B2" w:rsidRPr="00C639B2" w:rsidRDefault="00C639B2" w:rsidP="00C639B2">
      <w:pPr>
        <w:rPr>
          <w:rFonts w:ascii="仿宋_GB2312" w:eastAsia="仿宋_GB2312" w:hAnsi="宋体"/>
          <w:sz w:val="28"/>
        </w:rPr>
      </w:pPr>
    </w:p>
    <w:p w:rsidR="00C639B2" w:rsidRPr="00C83352" w:rsidRDefault="00C639B2" w:rsidP="00C639B2">
      <w:pPr>
        <w:rPr>
          <w:rFonts w:ascii="仿宋_GB2312" w:eastAsia="仿宋_GB2312" w:hAnsi="宋体"/>
          <w:sz w:val="28"/>
        </w:rPr>
      </w:pPr>
    </w:p>
    <w:p w:rsidR="00C639B2" w:rsidRPr="00C639B2" w:rsidRDefault="00C639B2" w:rsidP="00C639B2">
      <w:pPr>
        <w:rPr>
          <w:rFonts w:ascii="仿宋_GB2312" w:eastAsia="仿宋_GB2312" w:hAnsi="宋体"/>
          <w:sz w:val="28"/>
        </w:rPr>
      </w:pPr>
    </w:p>
    <w:sectPr w:rsidR="00C639B2" w:rsidRPr="00C639B2" w:rsidSect="00093E55">
      <w:footerReference w:type="default" r:id="rId10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D22" w:rsidRDefault="00091D22">
      <w:r>
        <w:separator/>
      </w:r>
    </w:p>
  </w:endnote>
  <w:endnote w:type="continuationSeparator" w:id="0">
    <w:p w:rsidR="00091D22" w:rsidRDefault="00091D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E55" w:rsidRDefault="005503F6">
    <w:pPr>
      <w:pStyle w:val="a9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52" type="#_x0000_t202" style="position:absolute;margin-left:0;margin-top:0;width:2in;height:2in;z-index:251658240;mso-wrap-style:none;mso-position-horizontal:center;mso-position-horizontal-relative:margin" filled="f" stroked="f">
          <v:fill o:detectmouseclick="t"/>
          <v:textbox style="mso-next-textbox:#文本框 4;mso-fit-shape-to-text:t" inset="0,0,0,0">
            <w:txbxContent>
              <w:p w:rsidR="00093E55" w:rsidRDefault="005503F6">
                <w:pPr>
                  <w:pStyle w:val="a9"/>
                </w:pPr>
                <w:r>
                  <w:rPr>
                    <w:rFonts w:hint="eastAsia"/>
                  </w:rPr>
                  <w:fldChar w:fldCharType="begin"/>
                </w:r>
                <w:r w:rsidR="00A62E2D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C83352">
                  <w:rPr>
                    <w:noProof/>
                  </w:rP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E55" w:rsidRDefault="005503F6">
    <w:pPr>
      <w:pStyle w:val="a9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51" type="#_x0000_t202" style="position:absolute;margin-left:0;margin-top:0;width:2in;height:2in;z-index:251657216;mso-wrap-style:none;mso-position-horizontal:center;mso-position-horizontal-relative:margin" filled="f" stroked="f">
          <v:textbox style="mso-fit-shape-to-text:t" inset="0,0,0,0">
            <w:txbxContent>
              <w:p w:rsidR="00093E55" w:rsidRDefault="005503F6">
                <w:pPr>
                  <w:pStyle w:val="a9"/>
                </w:pPr>
                <w:r>
                  <w:rPr>
                    <w:rFonts w:hint="eastAsia"/>
                  </w:rPr>
                  <w:fldChar w:fldCharType="begin"/>
                </w:r>
                <w:r w:rsidR="00A62E2D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C83352">
                  <w:rPr>
                    <w:noProof/>
                  </w:rPr>
                  <w:t>8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D22" w:rsidRDefault="00091D22">
      <w:r>
        <w:separator/>
      </w:r>
    </w:p>
  </w:footnote>
  <w:footnote w:type="continuationSeparator" w:id="0">
    <w:p w:rsidR="00091D22" w:rsidRDefault="00091D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E55" w:rsidRDefault="00093E55">
    <w:pPr>
      <w:pStyle w:val="a6"/>
      <w:pBdr>
        <w:bottom w:val="none" w:sz="0" w:space="0" w:color="auto"/>
      </w:pBdr>
      <w:jc w:val="left"/>
      <w:rPr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E4BFE"/>
    <w:multiLevelType w:val="multilevel"/>
    <w:tmpl w:val="246E4BFE"/>
    <w:lvl w:ilvl="0">
      <w:start w:val="1"/>
      <w:numFmt w:val="japaneseCounting"/>
      <w:lvlText w:val="%1、"/>
      <w:lvlJc w:val="left"/>
      <w:pPr>
        <w:ind w:left="398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101" w:hanging="420"/>
      </w:pPr>
    </w:lvl>
    <w:lvl w:ilvl="2">
      <w:start w:val="1"/>
      <w:numFmt w:val="lowerRoman"/>
      <w:lvlText w:val="%3."/>
      <w:lvlJc w:val="right"/>
      <w:pPr>
        <w:ind w:left="4521" w:hanging="420"/>
      </w:pPr>
    </w:lvl>
    <w:lvl w:ilvl="3">
      <w:start w:val="1"/>
      <w:numFmt w:val="decimal"/>
      <w:lvlText w:val="%4."/>
      <w:lvlJc w:val="left"/>
      <w:pPr>
        <w:ind w:left="4941" w:hanging="420"/>
      </w:pPr>
    </w:lvl>
    <w:lvl w:ilvl="4">
      <w:start w:val="1"/>
      <w:numFmt w:val="lowerLetter"/>
      <w:lvlText w:val="%5)"/>
      <w:lvlJc w:val="left"/>
      <w:pPr>
        <w:ind w:left="5361" w:hanging="420"/>
      </w:pPr>
    </w:lvl>
    <w:lvl w:ilvl="5">
      <w:start w:val="1"/>
      <w:numFmt w:val="lowerRoman"/>
      <w:lvlText w:val="%6."/>
      <w:lvlJc w:val="right"/>
      <w:pPr>
        <w:ind w:left="5781" w:hanging="420"/>
      </w:pPr>
    </w:lvl>
    <w:lvl w:ilvl="6">
      <w:start w:val="1"/>
      <w:numFmt w:val="decimal"/>
      <w:lvlText w:val="%7."/>
      <w:lvlJc w:val="left"/>
      <w:pPr>
        <w:ind w:left="6201" w:hanging="420"/>
      </w:pPr>
    </w:lvl>
    <w:lvl w:ilvl="7">
      <w:start w:val="1"/>
      <w:numFmt w:val="lowerLetter"/>
      <w:lvlText w:val="%8)"/>
      <w:lvlJc w:val="left"/>
      <w:pPr>
        <w:ind w:left="6621" w:hanging="420"/>
      </w:pPr>
    </w:lvl>
    <w:lvl w:ilvl="8">
      <w:start w:val="1"/>
      <w:numFmt w:val="lowerRoman"/>
      <w:lvlText w:val="%9."/>
      <w:lvlJc w:val="right"/>
      <w:pPr>
        <w:ind w:left="7041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noPunctuationKerning/>
  <w:characterSpacingControl w:val="compressPunctuation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1345"/>
    <w:rsid w:val="000018C5"/>
    <w:rsid w:val="00023FCF"/>
    <w:rsid w:val="000377C7"/>
    <w:rsid w:val="00064931"/>
    <w:rsid w:val="000740E0"/>
    <w:rsid w:val="000845D5"/>
    <w:rsid w:val="00091D22"/>
    <w:rsid w:val="00093E55"/>
    <w:rsid w:val="00095B28"/>
    <w:rsid w:val="000A5E0C"/>
    <w:rsid w:val="000C3611"/>
    <w:rsid w:val="000C66E1"/>
    <w:rsid w:val="000D342F"/>
    <w:rsid w:val="000E4E5A"/>
    <w:rsid w:val="001036F5"/>
    <w:rsid w:val="00140E15"/>
    <w:rsid w:val="0014436C"/>
    <w:rsid w:val="00166520"/>
    <w:rsid w:val="00173A71"/>
    <w:rsid w:val="001745AE"/>
    <w:rsid w:val="00184A05"/>
    <w:rsid w:val="001928E4"/>
    <w:rsid w:val="001A131A"/>
    <w:rsid w:val="001B346E"/>
    <w:rsid w:val="00220163"/>
    <w:rsid w:val="002238BA"/>
    <w:rsid w:val="0023465F"/>
    <w:rsid w:val="002411CA"/>
    <w:rsid w:val="002A5494"/>
    <w:rsid w:val="002B3159"/>
    <w:rsid w:val="002E19B2"/>
    <w:rsid w:val="002F3DF1"/>
    <w:rsid w:val="00307654"/>
    <w:rsid w:val="00315552"/>
    <w:rsid w:val="00315929"/>
    <w:rsid w:val="00315EC9"/>
    <w:rsid w:val="003817D8"/>
    <w:rsid w:val="003978E8"/>
    <w:rsid w:val="003B1113"/>
    <w:rsid w:val="003E72DE"/>
    <w:rsid w:val="003F024F"/>
    <w:rsid w:val="003F2B70"/>
    <w:rsid w:val="003F71CE"/>
    <w:rsid w:val="003F7DC6"/>
    <w:rsid w:val="00433563"/>
    <w:rsid w:val="00480B4B"/>
    <w:rsid w:val="00490593"/>
    <w:rsid w:val="004975D6"/>
    <w:rsid w:val="004B0C76"/>
    <w:rsid w:val="004E3822"/>
    <w:rsid w:val="004F27DF"/>
    <w:rsid w:val="004F564E"/>
    <w:rsid w:val="00513835"/>
    <w:rsid w:val="00515438"/>
    <w:rsid w:val="00515BC8"/>
    <w:rsid w:val="00527F52"/>
    <w:rsid w:val="00531770"/>
    <w:rsid w:val="005503F6"/>
    <w:rsid w:val="00555922"/>
    <w:rsid w:val="00575CF4"/>
    <w:rsid w:val="005767AB"/>
    <w:rsid w:val="00580581"/>
    <w:rsid w:val="005838C7"/>
    <w:rsid w:val="005868EA"/>
    <w:rsid w:val="005C3978"/>
    <w:rsid w:val="006058C6"/>
    <w:rsid w:val="0060743A"/>
    <w:rsid w:val="006209ED"/>
    <w:rsid w:val="00633F02"/>
    <w:rsid w:val="006732BD"/>
    <w:rsid w:val="006A6D6F"/>
    <w:rsid w:val="006A6E7E"/>
    <w:rsid w:val="006B12A8"/>
    <w:rsid w:val="006B44D5"/>
    <w:rsid w:val="006B7286"/>
    <w:rsid w:val="006C5646"/>
    <w:rsid w:val="006E4E10"/>
    <w:rsid w:val="006F78BA"/>
    <w:rsid w:val="00703AE9"/>
    <w:rsid w:val="00704068"/>
    <w:rsid w:val="00706383"/>
    <w:rsid w:val="007151BF"/>
    <w:rsid w:val="0071680E"/>
    <w:rsid w:val="007210E9"/>
    <w:rsid w:val="007308AA"/>
    <w:rsid w:val="00735FAA"/>
    <w:rsid w:val="00736566"/>
    <w:rsid w:val="00754B3C"/>
    <w:rsid w:val="00760F54"/>
    <w:rsid w:val="00771345"/>
    <w:rsid w:val="00783AFC"/>
    <w:rsid w:val="00786B09"/>
    <w:rsid w:val="007A18BC"/>
    <w:rsid w:val="007B08DC"/>
    <w:rsid w:val="007C7880"/>
    <w:rsid w:val="007D11B3"/>
    <w:rsid w:val="007D44D8"/>
    <w:rsid w:val="00814AC9"/>
    <w:rsid w:val="00832820"/>
    <w:rsid w:val="00854467"/>
    <w:rsid w:val="00870466"/>
    <w:rsid w:val="00871B2C"/>
    <w:rsid w:val="0089079B"/>
    <w:rsid w:val="008B32D7"/>
    <w:rsid w:val="009022F2"/>
    <w:rsid w:val="009338E6"/>
    <w:rsid w:val="0094344F"/>
    <w:rsid w:val="00944C63"/>
    <w:rsid w:val="009461F1"/>
    <w:rsid w:val="009603F3"/>
    <w:rsid w:val="009810B3"/>
    <w:rsid w:val="0098334B"/>
    <w:rsid w:val="00986784"/>
    <w:rsid w:val="00995558"/>
    <w:rsid w:val="009A443F"/>
    <w:rsid w:val="009C6017"/>
    <w:rsid w:val="009D2F8D"/>
    <w:rsid w:val="009E1A24"/>
    <w:rsid w:val="009E6C10"/>
    <w:rsid w:val="009F08D7"/>
    <w:rsid w:val="00A23BA2"/>
    <w:rsid w:val="00A33EBE"/>
    <w:rsid w:val="00A40A21"/>
    <w:rsid w:val="00A500C7"/>
    <w:rsid w:val="00A61AB4"/>
    <w:rsid w:val="00A623AB"/>
    <w:rsid w:val="00A62E2D"/>
    <w:rsid w:val="00A8530A"/>
    <w:rsid w:val="00A90E28"/>
    <w:rsid w:val="00A91381"/>
    <w:rsid w:val="00AA77A3"/>
    <w:rsid w:val="00AC36F3"/>
    <w:rsid w:val="00AC4AEC"/>
    <w:rsid w:val="00AD571D"/>
    <w:rsid w:val="00AE7E18"/>
    <w:rsid w:val="00B06F16"/>
    <w:rsid w:val="00B15D0B"/>
    <w:rsid w:val="00B4559F"/>
    <w:rsid w:val="00B6215A"/>
    <w:rsid w:val="00B90C4B"/>
    <w:rsid w:val="00BA0970"/>
    <w:rsid w:val="00BA2BB8"/>
    <w:rsid w:val="00BA3318"/>
    <w:rsid w:val="00BE694F"/>
    <w:rsid w:val="00C047C8"/>
    <w:rsid w:val="00C12089"/>
    <w:rsid w:val="00C159F5"/>
    <w:rsid w:val="00C32E56"/>
    <w:rsid w:val="00C639B2"/>
    <w:rsid w:val="00C6782D"/>
    <w:rsid w:val="00C83352"/>
    <w:rsid w:val="00CB2BA0"/>
    <w:rsid w:val="00CC5ED5"/>
    <w:rsid w:val="00CE0D3C"/>
    <w:rsid w:val="00CF0117"/>
    <w:rsid w:val="00D11FD7"/>
    <w:rsid w:val="00D150B1"/>
    <w:rsid w:val="00D410B0"/>
    <w:rsid w:val="00D41B63"/>
    <w:rsid w:val="00D42E5A"/>
    <w:rsid w:val="00D63FEA"/>
    <w:rsid w:val="00D85C65"/>
    <w:rsid w:val="00D90B81"/>
    <w:rsid w:val="00DC328D"/>
    <w:rsid w:val="00DF0910"/>
    <w:rsid w:val="00DF3DCE"/>
    <w:rsid w:val="00E0183D"/>
    <w:rsid w:val="00E077C6"/>
    <w:rsid w:val="00E14923"/>
    <w:rsid w:val="00E62787"/>
    <w:rsid w:val="00E82C46"/>
    <w:rsid w:val="00E95A1D"/>
    <w:rsid w:val="00EA4CA8"/>
    <w:rsid w:val="00EB33E9"/>
    <w:rsid w:val="00EE4C78"/>
    <w:rsid w:val="00EE764F"/>
    <w:rsid w:val="00EF7E17"/>
    <w:rsid w:val="00F24AD0"/>
    <w:rsid w:val="00F31592"/>
    <w:rsid w:val="00F33F8E"/>
    <w:rsid w:val="00F375EA"/>
    <w:rsid w:val="00F528B3"/>
    <w:rsid w:val="00F61232"/>
    <w:rsid w:val="00F725F3"/>
    <w:rsid w:val="00F72907"/>
    <w:rsid w:val="00F93AE6"/>
    <w:rsid w:val="00FC7FA5"/>
    <w:rsid w:val="00FD0004"/>
    <w:rsid w:val="00FD08A5"/>
    <w:rsid w:val="00FE61F7"/>
    <w:rsid w:val="028F048F"/>
    <w:rsid w:val="05EB2734"/>
    <w:rsid w:val="0810300E"/>
    <w:rsid w:val="0DC64C5B"/>
    <w:rsid w:val="0FB75C79"/>
    <w:rsid w:val="11295543"/>
    <w:rsid w:val="14CC40BB"/>
    <w:rsid w:val="16E368C6"/>
    <w:rsid w:val="1CD61B68"/>
    <w:rsid w:val="1D91397D"/>
    <w:rsid w:val="1E6273AB"/>
    <w:rsid w:val="1F6A08D1"/>
    <w:rsid w:val="1FE03498"/>
    <w:rsid w:val="23F51643"/>
    <w:rsid w:val="26683AF2"/>
    <w:rsid w:val="2D04680E"/>
    <w:rsid w:val="314041CF"/>
    <w:rsid w:val="31D463CE"/>
    <w:rsid w:val="34C375FF"/>
    <w:rsid w:val="3744377B"/>
    <w:rsid w:val="37BC1F7C"/>
    <w:rsid w:val="3A407E33"/>
    <w:rsid w:val="3BDD16D8"/>
    <w:rsid w:val="3EA32906"/>
    <w:rsid w:val="41302765"/>
    <w:rsid w:val="41F05055"/>
    <w:rsid w:val="43516390"/>
    <w:rsid w:val="461E1E9F"/>
    <w:rsid w:val="4A087A32"/>
    <w:rsid w:val="4DD95FC6"/>
    <w:rsid w:val="4F1644CB"/>
    <w:rsid w:val="4F510D32"/>
    <w:rsid w:val="4FFE7DF0"/>
    <w:rsid w:val="52201F84"/>
    <w:rsid w:val="57C3328A"/>
    <w:rsid w:val="583B0817"/>
    <w:rsid w:val="592A1ED6"/>
    <w:rsid w:val="5CCB49D6"/>
    <w:rsid w:val="5D2A5975"/>
    <w:rsid w:val="5E504816"/>
    <w:rsid w:val="5ED95F24"/>
    <w:rsid w:val="604339DD"/>
    <w:rsid w:val="61AF59F8"/>
    <w:rsid w:val="61C96FA2"/>
    <w:rsid w:val="64F525F7"/>
    <w:rsid w:val="671C6E53"/>
    <w:rsid w:val="6C9823B7"/>
    <w:rsid w:val="6C9C19CE"/>
    <w:rsid w:val="6EB90D40"/>
    <w:rsid w:val="6EE1148C"/>
    <w:rsid w:val="719B73B5"/>
    <w:rsid w:val="72CD4B89"/>
    <w:rsid w:val="748652E1"/>
    <w:rsid w:val="78EC53B4"/>
    <w:rsid w:val="78F130EA"/>
    <w:rsid w:val="7931083E"/>
    <w:rsid w:val="79A00439"/>
    <w:rsid w:val="7A5A7BF7"/>
    <w:rsid w:val="7B99241A"/>
    <w:rsid w:val="7BAE12F7"/>
    <w:rsid w:val="7D6566A6"/>
    <w:rsid w:val="7EEC1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3E55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E4E5A"/>
    <w:pPr>
      <w:keepNext/>
      <w:keepLines/>
      <w:spacing w:before="260" w:after="260" w:line="415" w:lineRule="auto"/>
      <w:outlineLvl w:val="1"/>
    </w:pPr>
    <w:rPr>
      <w:rFonts w:ascii="Cambria" w:hAnsi="Cambria" w:cs="宋体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ite"/>
    <w:basedOn w:val="a0"/>
    <w:rsid w:val="00093E55"/>
    <w:rPr>
      <w:i w:val="0"/>
      <w:color w:val="008000"/>
    </w:rPr>
  </w:style>
  <w:style w:type="character" w:styleId="a3">
    <w:name w:val="Strong"/>
    <w:basedOn w:val="a0"/>
    <w:qFormat/>
    <w:rsid w:val="00093E55"/>
    <w:rPr>
      <w:b/>
      <w:bCs/>
    </w:rPr>
  </w:style>
  <w:style w:type="character" w:styleId="a4">
    <w:name w:val="Emphasis"/>
    <w:basedOn w:val="a0"/>
    <w:qFormat/>
    <w:rsid w:val="00093E55"/>
    <w:rPr>
      <w:i w:val="0"/>
      <w:color w:val="CC0000"/>
    </w:rPr>
  </w:style>
  <w:style w:type="character" w:styleId="a5">
    <w:name w:val="page number"/>
    <w:basedOn w:val="a0"/>
    <w:rsid w:val="00093E55"/>
  </w:style>
  <w:style w:type="character" w:customStyle="1" w:styleId="Char">
    <w:name w:val="页眉 Char"/>
    <w:link w:val="a6"/>
    <w:rsid w:val="00093E55"/>
    <w:rPr>
      <w:kern w:val="2"/>
      <w:sz w:val="18"/>
      <w:szCs w:val="18"/>
    </w:rPr>
  </w:style>
  <w:style w:type="character" w:styleId="a7">
    <w:name w:val="Hyperlink"/>
    <w:basedOn w:val="a0"/>
    <w:rsid w:val="00093E55"/>
    <w:rPr>
      <w:color w:val="0000FF"/>
      <w:u w:val="single"/>
    </w:rPr>
  </w:style>
  <w:style w:type="character" w:customStyle="1" w:styleId="c-icon">
    <w:name w:val="c-icon"/>
    <w:basedOn w:val="a0"/>
    <w:rsid w:val="00093E55"/>
  </w:style>
  <w:style w:type="paragraph" w:styleId="a8">
    <w:name w:val="Date"/>
    <w:basedOn w:val="a"/>
    <w:next w:val="a"/>
    <w:rsid w:val="00093E55"/>
    <w:pPr>
      <w:ind w:leftChars="2500" w:left="100"/>
    </w:pPr>
  </w:style>
  <w:style w:type="paragraph" w:styleId="a9">
    <w:name w:val="footer"/>
    <w:basedOn w:val="a"/>
    <w:rsid w:val="00093E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"/>
    <w:rsid w:val="00093E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Balloon Text"/>
    <w:basedOn w:val="a"/>
    <w:semiHidden/>
    <w:rsid w:val="00093E55"/>
    <w:rPr>
      <w:sz w:val="18"/>
      <w:szCs w:val="18"/>
    </w:rPr>
  </w:style>
  <w:style w:type="paragraph" w:styleId="ab">
    <w:name w:val="List Paragraph"/>
    <w:basedOn w:val="a"/>
    <w:qFormat/>
    <w:rsid w:val="00093E55"/>
    <w:pPr>
      <w:ind w:firstLineChars="200" w:firstLine="420"/>
    </w:pPr>
    <w:rPr>
      <w:rFonts w:ascii="Calibri" w:hAnsi="Calibri"/>
      <w:szCs w:val="22"/>
    </w:rPr>
  </w:style>
  <w:style w:type="table" w:styleId="ac">
    <w:name w:val="Table Grid"/>
    <w:basedOn w:val="a1"/>
    <w:rsid w:val="00093E5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semiHidden/>
    <w:rsid w:val="000E4E5A"/>
    <w:rPr>
      <w:rFonts w:ascii="Cambria" w:hAnsi="Cambria" w:cs="宋体"/>
      <w:b/>
      <w:bCs/>
      <w:sz w:val="32"/>
      <w:szCs w:val="32"/>
    </w:rPr>
  </w:style>
  <w:style w:type="paragraph" w:styleId="ad">
    <w:name w:val="Body Text Indent"/>
    <w:basedOn w:val="a"/>
    <w:link w:val="Char0"/>
    <w:unhideWhenUsed/>
    <w:rsid w:val="000E4E5A"/>
    <w:pPr>
      <w:ind w:firstLine="645"/>
    </w:pPr>
    <w:rPr>
      <w:rFonts w:ascii="楷体_GB2312" w:eastAsia="楷体_GB2312"/>
      <w:kern w:val="0"/>
      <w:sz w:val="32"/>
      <w:szCs w:val="20"/>
    </w:rPr>
  </w:style>
  <w:style w:type="character" w:customStyle="1" w:styleId="Char0">
    <w:name w:val="正文文本缩进 Char"/>
    <w:basedOn w:val="a0"/>
    <w:link w:val="ad"/>
    <w:rsid w:val="000E4E5A"/>
    <w:rPr>
      <w:rFonts w:ascii="楷体_GB2312" w:eastAsia="楷体_GB2312"/>
      <w:sz w:val="32"/>
    </w:rPr>
  </w:style>
  <w:style w:type="paragraph" w:customStyle="1" w:styleId="Style2">
    <w:name w:val="_Style 2"/>
    <w:basedOn w:val="a"/>
    <w:rsid w:val="006A6D6F"/>
  </w:style>
  <w:style w:type="paragraph" w:styleId="ae">
    <w:name w:val="Normal (Web)"/>
    <w:basedOn w:val="a"/>
    <w:uiPriority w:val="99"/>
    <w:rsid w:val="000C361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8</Pages>
  <Words>401</Words>
  <Characters>2288</Characters>
  <Application>Microsoft Office Word</Application>
  <DocSecurity>0</DocSecurity>
  <Lines>19</Lines>
  <Paragraphs>5</Paragraphs>
  <ScaleCrop>false</ScaleCrop>
  <Company>legend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电线、电缆采购要求</dc:title>
  <dc:creator>lenovo</dc:creator>
  <cp:lastModifiedBy>lyingying</cp:lastModifiedBy>
  <cp:revision>17</cp:revision>
  <cp:lastPrinted>2020-05-19T07:30:00Z</cp:lastPrinted>
  <dcterms:created xsi:type="dcterms:W3CDTF">2024-09-20T00:52:00Z</dcterms:created>
  <dcterms:modified xsi:type="dcterms:W3CDTF">2024-09-26T07:15:00Z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